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CF42" w14:textId="539378E6" w:rsidR="006E6757" w:rsidRDefault="00617318">
      <w:pPr>
        <w:spacing w:before="4"/>
        <w:ind w:left="7" w:right="5"/>
        <w:jc w:val="center"/>
        <w:rPr>
          <w:b/>
        </w:rPr>
      </w:pPr>
      <w:r>
        <w:rPr>
          <w:b/>
        </w:rPr>
        <w:t>EDITAL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CONCURSO</w:t>
      </w:r>
      <w:r>
        <w:rPr>
          <w:b/>
          <w:spacing w:val="-4"/>
        </w:rPr>
        <w:t xml:space="preserve"> </w:t>
      </w:r>
      <w:r>
        <w:rPr>
          <w:b/>
        </w:rPr>
        <w:t>CAU/MT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 w:rsidR="006D5D22">
        <w:rPr>
          <w:b/>
          <w:spacing w:val="-2"/>
        </w:rPr>
        <w:t>01</w:t>
      </w:r>
      <w:r>
        <w:rPr>
          <w:b/>
          <w:spacing w:val="-2"/>
        </w:rPr>
        <w:t>/202</w:t>
      </w:r>
      <w:r w:rsidR="006D5D22">
        <w:rPr>
          <w:b/>
          <w:spacing w:val="-2"/>
        </w:rPr>
        <w:t>4</w:t>
      </w:r>
    </w:p>
    <w:p w14:paraId="400DE2F4" w14:textId="77777777" w:rsidR="006E6757" w:rsidRDefault="006E6757">
      <w:pPr>
        <w:pStyle w:val="Corpodetexto"/>
        <w:ind w:left="0"/>
        <w:jc w:val="left"/>
        <w:rPr>
          <w:b/>
        </w:rPr>
      </w:pPr>
    </w:p>
    <w:p w14:paraId="6FC88B85" w14:textId="77777777" w:rsidR="006E6757" w:rsidRDefault="006E6757">
      <w:pPr>
        <w:pStyle w:val="Corpodetexto"/>
        <w:ind w:left="0"/>
        <w:jc w:val="left"/>
        <w:rPr>
          <w:b/>
        </w:rPr>
      </w:pPr>
    </w:p>
    <w:p w14:paraId="7B9D6832" w14:textId="0BBB8AF0" w:rsidR="006E6757" w:rsidRDefault="006D5D22">
      <w:pPr>
        <w:spacing w:line="360" w:lineRule="auto"/>
        <w:ind w:left="2" w:right="7"/>
        <w:jc w:val="center"/>
        <w:rPr>
          <w:b/>
        </w:rPr>
      </w:pPr>
      <w:r>
        <w:rPr>
          <w:b/>
        </w:rPr>
        <w:t>2º</w:t>
      </w:r>
      <w:r>
        <w:rPr>
          <w:b/>
          <w:spacing w:val="-3"/>
        </w:rPr>
        <w:t xml:space="preserve"> </w:t>
      </w:r>
      <w:r>
        <w:rPr>
          <w:b/>
        </w:rPr>
        <w:t>CONCURSO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PREMIAÇÃO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TRABALHOS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CONCLUSÃO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CURSO</w:t>
      </w:r>
      <w:r>
        <w:rPr>
          <w:b/>
          <w:spacing w:val="-5"/>
        </w:rPr>
        <w:t xml:space="preserve"> </w:t>
      </w:r>
      <w:r>
        <w:rPr>
          <w:b/>
        </w:rPr>
        <w:t>DE GRADUAÇÃO EM ARQUITETURA E URBANISMO</w:t>
      </w:r>
    </w:p>
    <w:p w14:paraId="60B3422B" w14:textId="77777777" w:rsidR="006E6757" w:rsidRDefault="006E6757" w:rsidP="00D664EF">
      <w:pPr>
        <w:pStyle w:val="Corpodetexto"/>
        <w:spacing w:before="125"/>
        <w:ind w:left="0"/>
        <w:rPr>
          <w:b/>
        </w:rPr>
      </w:pPr>
    </w:p>
    <w:p w14:paraId="57FE5D23" w14:textId="77777777" w:rsidR="006E6757" w:rsidRDefault="00617318" w:rsidP="00D664EF">
      <w:pPr>
        <w:ind w:left="5" w:right="5"/>
        <w:jc w:val="both"/>
      </w:pPr>
      <w:r>
        <w:rPr>
          <w:b/>
        </w:rPr>
        <w:t>O</w:t>
      </w:r>
      <w:r>
        <w:rPr>
          <w:b/>
          <w:spacing w:val="22"/>
        </w:rPr>
        <w:t xml:space="preserve"> </w:t>
      </w:r>
      <w:r>
        <w:rPr>
          <w:b/>
        </w:rPr>
        <w:t>CONSELHO</w:t>
      </w:r>
      <w:r>
        <w:rPr>
          <w:b/>
          <w:spacing w:val="24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ARQUITETURA</w:t>
      </w:r>
      <w:r>
        <w:rPr>
          <w:b/>
          <w:spacing w:val="24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URBANISMO</w:t>
      </w:r>
      <w:r>
        <w:rPr>
          <w:b/>
          <w:spacing w:val="24"/>
        </w:rPr>
        <w:t xml:space="preserve"> </w:t>
      </w:r>
      <w:r>
        <w:rPr>
          <w:b/>
        </w:rPr>
        <w:t>DE</w:t>
      </w:r>
      <w:r>
        <w:rPr>
          <w:b/>
          <w:spacing w:val="22"/>
        </w:rPr>
        <w:t xml:space="preserve"> </w:t>
      </w:r>
      <w:r>
        <w:rPr>
          <w:b/>
        </w:rPr>
        <w:t>MATO</w:t>
      </w:r>
      <w:r>
        <w:rPr>
          <w:b/>
          <w:spacing w:val="24"/>
        </w:rPr>
        <w:t xml:space="preserve"> </w:t>
      </w:r>
      <w:r>
        <w:rPr>
          <w:b/>
        </w:rPr>
        <w:t>GROSSO</w:t>
      </w:r>
      <w:r>
        <w:rPr>
          <w:b/>
          <w:spacing w:val="24"/>
        </w:rPr>
        <w:t xml:space="preserve"> </w:t>
      </w:r>
      <w:r>
        <w:rPr>
          <w:b/>
        </w:rPr>
        <w:t>(CAU/MT),</w:t>
      </w:r>
      <w:r>
        <w:rPr>
          <w:b/>
          <w:spacing w:val="32"/>
        </w:rPr>
        <w:t xml:space="preserve"> </w:t>
      </w:r>
      <w:r>
        <w:rPr>
          <w:spacing w:val="-2"/>
        </w:rPr>
        <w:t>autarquia</w:t>
      </w:r>
    </w:p>
    <w:p w14:paraId="65B5E9F8" w14:textId="12EF0764" w:rsidR="006E6757" w:rsidRDefault="00617318" w:rsidP="00D664EF">
      <w:pPr>
        <w:pStyle w:val="Corpodetexto"/>
        <w:spacing w:before="129" w:line="360" w:lineRule="auto"/>
        <w:ind w:left="0" w:right="109"/>
      </w:pP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profissional,</w:t>
      </w:r>
      <w:r>
        <w:rPr>
          <w:spacing w:val="-3"/>
        </w:rPr>
        <w:t xml:space="preserve"> </w:t>
      </w:r>
      <w:r>
        <w:t>regida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12.378, de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 xml:space="preserve">no CNPJ sob o nº 14.820.959/0001-88, com sede na Avenida São Sebastião, nº 3161, Edifício Xingú Business Center, sala 302 – 3º andar, CEP. 78.045-000, Cuiabá-MT, </w:t>
      </w:r>
      <w:r w:rsidRPr="00617318">
        <w:t>torna</w:t>
      </w:r>
      <w:r w:rsidRPr="00617318">
        <w:t xml:space="preserve"> </w:t>
      </w:r>
      <w:r>
        <w:t>público,</w:t>
      </w:r>
      <w:r>
        <w:rPr>
          <w:spacing w:val="-5"/>
        </w:rPr>
        <w:t xml:space="preserve"> </w:t>
      </w:r>
      <w:r>
        <w:t xml:space="preserve">para conhecimento dos interessados, a realização do </w:t>
      </w:r>
      <w:r w:rsidR="001B2DB4" w:rsidRPr="00D664EF">
        <w:rPr>
          <w:b/>
          <w:bCs/>
        </w:rPr>
        <w:t>2</w:t>
      </w:r>
      <w:r w:rsidRPr="00D664EF">
        <w:rPr>
          <w:b/>
          <w:bCs/>
        </w:rPr>
        <w:t>º C</w:t>
      </w:r>
      <w:r>
        <w:rPr>
          <w:b/>
        </w:rPr>
        <w:t>ONCURSO PARA PREMIAÇÃO DE TRABALHOS</w:t>
      </w:r>
      <w:r>
        <w:rPr>
          <w:b/>
          <w:spacing w:val="80"/>
          <w:w w:val="150"/>
        </w:rPr>
        <w:t xml:space="preserve"> </w:t>
      </w:r>
      <w:r>
        <w:rPr>
          <w:b/>
        </w:rPr>
        <w:t>DE</w:t>
      </w:r>
      <w:r>
        <w:rPr>
          <w:b/>
          <w:spacing w:val="80"/>
          <w:w w:val="150"/>
        </w:rPr>
        <w:t xml:space="preserve"> </w:t>
      </w:r>
      <w:r>
        <w:rPr>
          <w:b/>
        </w:rPr>
        <w:t>CONCLUSÃO</w:t>
      </w:r>
      <w:r>
        <w:rPr>
          <w:b/>
          <w:spacing w:val="80"/>
          <w:w w:val="150"/>
        </w:rPr>
        <w:t xml:space="preserve"> </w:t>
      </w:r>
      <w:r>
        <w:rPr>
          <w:b/>
        </w:rPr>
        <w:t>DE</w:t>
      </w:r>
      <w:r>
        <w:rPr>
          <w:b/>
          <w:spacing w:val="80"/>
          <w:w w:val="150"/>
        </w:rPr>
        <w:t xml:space="preserve"> </w:t>
      </w:r>
      <w:r>
        <w:rPr>
          <w:b/>
        </w:rPr>
        <w:t>CURSO</w:t>
      </w:r>
      <w:r>
        <w:rPr>
          <w:b/>
          <w:spacing w:val="80"/>
          <w:w w:val="150"/>
        </w:rPr>
        <w:t xml:space="preserve"> </w:t>
      </w:r>
      <w:r>
        <w:rPr>
          <w:b/>
        </w:rPr>
        <w:t>DE</w:t>
      </w:r>
      <w:r>
        <w:rPr>
          <w:b/>
          <w:spacing w:val="80"/>
          <w:w w:val="150"/>
        </w:rPr>
        <w:t xml:space="preserve"> </w:t>
      </w:r>
      <w:r>
        <w:rPr>
          <w:b/>
        </w:rPr>
        <w:t>GRADUAÇÃO</w:t>
      </w:r>
      <w:r>
        <w:rPr>
          <w:b/>
          <w:spacing w:val="80"/>
          <w:w w:val="150"/>
        </w:rPr>
        <w:t xml:space="preserve"> </w:t>
      </w:r>
      <w:r>
        <w:rPr>
          <w:b/>
        </w:rPr>
        <w:t>EM</w:t>
      </w:r>
      <w:r>
        <w:rPr>
          <w:b/>
          <w:spacing w:val="80"/>
          <w:w w:val="150"/>
        </w:rPr>
        <w:t xml:space="preserve"> </w:t>
      </w:r>
      <w:r>
        <w:rPr>
          <w:b/>
        </w:rPr>
        <w:t>ARQUITETURA</w:t>
      </w:r>
      <w:r>
        <w:rPr>
          <w:b/>
          <w:spacing w:val="80"/>
          <w:w w:val="150"/>
        </w:rPr>
        <w:t xml:space="preserve"> </w:t>
      </w:r>
      <w:r>
        <w:rPr>
          <w:b/>
        </w:rPr>
        <w:t>E</w:t>
      </w:r>
      <w:r w:rsidR="001B2DB4">
        <w:rPr>
          <w:b/>
        </w:rPr>
        <w:t xml:space="preserve"> </w:t>
      </w:r>
      <w:r>
        <w:rPr>
          <w:b/>
        </w:rPr>
        <w:t xml:space="preserve">URBANISMO. </w:t>
      </w:r>
      <w:r>
        <w:t xml:space="preserve">A presente Licitação será realizada na modalidade de CONCURSO, com abrangência estadual, e processada em conformidade com a Lei Federal nº </w:t>
      </w:r>
      <w:r w:rsidR="00C11012">
        <w:t>14.133/2021</w:t>
      </w:r>
      <w:r>
        <w:t xml:space="preserve"> e suas alterações</w:t>
      </w:r>
      <w:r>
        <w:rPr>
          <w:spacing w:val="-11"/>
        </w:rPr>
        <w:t xml:space="preserve"> </w:t>
      </w:r>
      <w:r>
        <w:t>posteriores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pelas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estabelecidas</w:t>
      </w:r>
      <w:r>
        <w:rPr>
          <w:spacing w:val="-10"/>
        </w:rPr>
        <w:t xml:space="preserve"> </w:t>
      </w:r>
      <w:r>
        <w:t>neste</w:t>
      </w:r>
      <w:r>
        <w:rPr>
          <w:spacing w:val="-10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anexos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Ação 202</w:t>
      </w:r>
      <w:r w:rsidR="001B2DB4">
        <w:t>4</w:t>
      </w:r>
      <w:r>
        <w:t xml:space="preserve"> CAU/MT. O Processo Administrativo </w:t>
      </w:r>
      <w:r w:rsidR="001B2DB4">
        <w:t xml:space="preserve"> SEI </w:t>
      </w:r>
      <w:r>
        <w:t xml:space="preserve">nº </w:t>
      </w:r>
      <w:r w:rsidR="001B2DB4">
        <w:rPr>
          <w:b/>
        </w:rPr>
        <w:t>00164.000268/2024-54</w:t>
      </w:r>
      <w:r>
        <w:rPr>
          <w:b/>
        </w:rPr>
        <w:t xml:space="preserve"> </w:t>
      </w:r>
      <w:r>
        <w:t>contém todos os documentos referentes à realização do concurso.</w:t>
      </w:r>
    </w:p>
    <w:p w14:paraId="0EDDC6FB" w14:textId="77777777" w:rsidR="006E6757" w:rsidRDefault="00617318" w:rsidP="00E506F5">
      <w:pPr>
        <w:pStyle w:val="Corpodetexto"/>
        <w:spacing w:before="12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911B" wp14:editId="04A78D55">
                <wp:simplePos x="0" y="0"/>
                <wp:positionH relativeFrom="page">
                  <wp:posOffset>722376</wp:posOffset>
                </wp:positionH>
                <wp:positionV relativeFrom="paragraph">
                  <wp:posOffset>244364</wp:posOffset>
                </wp:positionV>
                <wp:extent cx="6115685" cy="9709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9709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995C5" w14:textId="419D79D5" w:rsidR="006E6757" w:rsidRDefault="00617318">
                            <w:pPr>
                              <w:pStyle w:val="Corpodetexto"/>
                              <w:spacing w:line="360" w:lineRule="auto"/>
                              <w:ind w:left="105" w:righ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OBSERVAÇÃO: </w:t>
                            </w:r>
                            <w:r>
                              <w:t>O Edital e seus anexos encontram-se disponíveis no Portal da Transparência do CAU/MT (https://transparencia.caumt.gov.br/) aba “licitações”, especificamente no campo destinado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D664EF">
                              <w:t>onde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disponibilizadas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alusivas ao presente certame. Outras informações pelo e-mail: </w:t>
                            </w:r>
                            <w:hyperlink r:id="rId7">
                              <w:r>
                                <w:rPr>
                                  <w:b/>
                                </w:rPr>
                                <w:t>concursotcc@caumt.gov.br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C911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6.9pt;margin-top:19.25pt;width:481.55pt;height:76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" filled="f" strokeweight=".16931mm">
                <v:path arrowok="t"/>
                <v:textbox inset="0,0,0,0">
                  <w:txbxContent>
                    <w:p w14:paraId="48A995C5" w14:textId="419D79D5" w:rsidR="006E6757" w:rsidRDefault="00000000">
                      <w:pPr>
                        <w:pStyle w:val="Corpodetexto"/>
                        <w:spacing w:line="360" w:lineRule="auto"/>
                        <w:ind w:left="105" w:right="9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OBSERVAÇÃO: </w:t>
                      </w:r>
                      <w:r>
                        <w:t>O Edital e seus anexos encontram-se disponíveis no Portal da Transparência do CAU/MT (https://transparencia.caumt.gov.br/) aba “licitações”, especificamente no campo destinado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D664EF">
                        <w:t>onde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disponibilizadas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alusivas ao presente certame. Outras informações pelo e-mail: </w:t>
                      </w:r>
                      <w:hyperlink r:id="rId8">
                        <w:r>
                          <w:rPr>
                            <w:b/>
                          </w:rPr>
                          <w:t>concursotcc@caumt.gov.br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756A2" w14:textId="77777777" w:rsidR="006E6757" w:rsidRDefault="006E6757" w:rsidP="00E506F5">
      <w:pPr>
        <w:pStyle w:val="Corpodetexto"/>
        <w:ind w:left="0"/>
      </w:pPr>
    </w:p>
    <w:p w14:paraId="193381AF" w14:textId="77777777" w:rsidR="006E6757" w:rsidRDefault="006E6757" w:rsidP="00E506F5">
      <w:pPr>
        <w:pStyle w:val="Corpodetexto"/>
        <w:ind w:left="0"/>
      </w:pPr>
    </w:p>
    <w:p w14:paraId="6802E1BA" w14:textId="77777777" w:rsidR="006E6757" w:rsidRDefault="006E6757" w:rsidP="00E506F5">
      <w:pPr>
        <w:pStyle w:val="Corpodetexto"/>
        <w:spacing w:before="4"/>
        <w:ind w:left="0"/>
      </w:pPr>
    </w:p>
    <w:p w14:paraId="519A7D87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9"/>
        </w:tabs>
        <w:ind w:left="359" w:hanging="247"/>
      </w:pPr>
      <w:r>
        <w:t>DO</w:t>
      </w:r>
      <w:r>
        <w:rPr>
          <w:spacing w:val="-7"/>
        </w:rPr>
        <w:t xml:space="preserve"> </w:t>
      </w:r>
      <w:r>
        <w:rPr>
          <w:spacing w:val="-2"/>
        </w:rPr>
        <w:t>OBJETO</w:t>
      </w:r>
    </w:p>
    <w:p w14:paraId="2ECE7F88" w14:textId="77777777" w:rsidR="006E6757" w:rsidRDefault="006E6757" w:rsidP="00753D46">
      <w:pPr>
        <w:pStyle w:val="Corpodetexto"/>
        <w:rPr>
          <w:b/>
        </w:rPr>
      </w:pPr>
    </w:p>
    <w:p w14:paraId="42FF55EE" w14:textId="77777777" w:rsidR="006E6757" w:rsidRDefault="006E6757" w:rsidP="00E506F5">
      <w:pPr>
        <w:pStyle w:val="Corpodetexto"/>
        <w:ind w:left="0"/>
        <w:rPr>
          <w:b/>
        </w:rPr>
      </w:pPr>
    </w:p>
    <w:p w14:paraId="589056EA" w14:textId="59E1142A" w:rsidR="006E6757" w:rsidRDefault="00617318" w:rsidP="00E506F5">
      <w:pPr>
        <w:pStyle w:val="PargrafodaLista"/>
        <w:numPr>
          <w:ilvl w:val="1"/>
          <w:numId w:val="8"/>
        </w:numPr>
        <w:tabs>
          <w:tab w:val="left" w:pos="594"/>
        </w:tabs>
        <w:spacing w:line="360" w:lineRule="auto"/>
        <w:ind w:right="114" w:firstLine="0"/>
      </w:pPr>
      <w:r>
        <w:t>O objeto do presente concurso consiste na SELEÇÃO E PREMIAÇÃO de Trabalhos de Conclusão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 xml:space="preserve">(TCC), </w:t>
      </w:r>
      <w:r w:rsidRPr="0095455B">
        <w:rPr>
          <w:b/>
          <w:bCs/>
        </w:rPr>
        <w:t>apresentados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e</w:t>
      </w:r>
      <w:r w:rsidRPr="0095455B">
        <w:rPr>
          <w:b/>
          <w:bCs/>
          <w:spacing w:val="-3"/>
        </w:rPr>
        <w:t xml:space="preserve"> </w:t>
      </w:r>
      <w:r w:rsidRPr="0095455B">
        <w:rPr>
          <w:b/>
          <w:bCs/>
        </w:rPr>
        <w:t>aprovados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no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primeiro</w:t>
      </w:r>
      <w:r w:rsidRPr="0095455B">
        <w:rPr>
          <w:b/>
          <w:bCs/>
          <w:spacing w:val="-4"/>
        </w:rPr>
        <w:t xml:space="preserve"> </w:t>
      </w:r>
      <w:r w:rsidRPr="0095455B">
        <w:rPr>
          <w:b/>
          <w:bCs/>
        </w:rPr>
        <w:t>e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segundo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semestres</w:t>
      </w:r>
      <w:r w:rsidRPr="0095455B">
        <w:rPr>
          <w:b/>
          <w:bCs/>
          <w:spacing w:val="-2"/>
        </w:rPr>
        <w:t xml:space="preserve"> </w:t>
      </w:r>
      <w:r w:rsidRPr="0095455B">
        <w:rPr>
          <w:b/>
          <w:bCs/>
        </w:rPr>
        <w:t>de</w:t>
      </w:r>
      <w:r w:rsidRPr="0095455B">
        <w:rPr>
          <w:b/>
          <w:bCs/>
          <w:spacing w:val="-4"/>
        </w:rPr>
        <w:t xml:space="preserve"> </w:t>
      </w:r>
      <w:r w:rsidRPr="0095455B">
        <w:rPr>
          <w:b/>
          <w:bCs/>
        </w:rPr>
        <w:t>202</w:t>
      </w:r>
      <w:r w:rsidR="00773543" w:rsidRPr="0095455B">
        <w:rPr>
          <w:b/>
          <w:bCs/>
        </w:rPr>
        <w:t>3</w:t>
      </w:r>
      <w:r w:rsidRPr="0095455B">
        <w:rPr>
          <w:b/>
          <w:bCs/>
        </w:rPr>
        <w:t>,</w:t>
      </w:r>
      <w:r>
        <w:t xml:space="preserve"> nos cursos de graduação em Arquitetura e Urbanismo de Instituições de Ensino Superior (IES), pública ou privada, do Estado de Mato Grosso.</w:t>
      </w:r>
    </w:p>
    <w:p w14:paraId="3463257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6"/>
        </w:tabs>
        <w:spacing w:before="1" w:line="360" w:lineRule="auto"/>
        <w:ind w:right="111" w:firstLine="0"/>
      </w:pPr>
      <w:r>
        <w:t>Poderão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inscrever,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ambos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prêmios,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Instituições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 Mato Grosso – IES (Universidades, Centros de Ensino Superior ou Faculdades) que estejam com o</w:t>
      </w:r>
      <w:r>
        <w:rPr>
          <w:spacing w:val="-8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arquitetura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urbanismo</w:t>
      </w:r>
      <w:r>
        <w:rPr>
          <w:spacing w:val="-8"/>
        </w:rPr>
        <w:t xml:space="preserve"> </w:t>
      </w:r>
      <w:r>
        <w:t>devidamente</w:t>
      </w:r>
      <w:r>
        <w:rPr>
          <w:spacing w:val="-13"/>
        </w:rPr>
        <w:t xml:space="preserve"> </w:t>
      </w:r>
      <w:r>
        <w:t>reconhecido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estejam</w:t>
      </w:r>
      <w:r>
        <w:rPr>
          <w:spacing w:val="-7"/>
        </w:rPr>
        <w:t xml:space="preserve"> </w:t>
      </w:r>
      <w:r>
        <w:t>credenciadas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MEC, na data de publicação deste Edital.</w:t>
      </w:r>
    </w:p>
    <w:p w14:paraId="5AA18452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63"/>
        </w:tabs>
        <w:spacing w:line="360" w:lineRule="auto"/>
        <w:ind w:right="114" w:firstLine="0"/>
      </w:pPr>
      <w:r>
        <w:t xml:space="preserve">As </w:t>
      </w:r>
      <w:r>
        <w:t>propostas selecionadas receberão as premiações, conforme previsto neste Edital, desde que cumpridas as exigências aqui estabelecidas.</w:t>
      </w:r>
    </w:p>
    <w:p w14:paraId="015E372D" w14:textId="77777777" w:rsidR="006E6757" w:rsidRDefault="006E6757" w:rsidP="00E506F5">
      <w:pPr>
        <w:spacing w:line="360" w:lineRule="auto"/>
        <w:jc w:val="both"/>
        <w:sectPr w:rsidR="006E6757">
          <w:headerReference w:type="default" r:id="rId9"/>
          <w:type w:val="continuous"/>
          <w:pgSz w:w="11910" w:h="16840"/>
          <w:pgMar w:top="1500" w:right="1020" w:bottom="280" w:left="1020" w:header="709" w:footer="0" w:gutter="0"/>
          <w:pgNumType w:start="1"/>
          <w:cols w:space="720"/>
        </w:sectPr>
      </w:pPr>
    </w:p>
    <w:p w14:paraId="167776B7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9"/>
        </w:tabs>
        <w:spacing w:before="4"/>
        <w:ind w:left="359" w:hanging="247"/>
      </w:pPr>
      <w:r>
        <w:lastRenderedPageBreak/>
        <w:t>DA</w:t>
      </w:r>
      <w:r>
        <w:rPr>
          <w:spacing w:val="-2"/>
        </w:rPr>
        <w:t xml:space="preserve"> JUSTIFICATIVA</w:t>
      </w:r>
    </w:p>
    <w:p w14:paraId="00121B42" w14:textId="77777777" w:rsidR="006E6757" w:rsidRDefault="006E6757" w:rsidP="00E506F5">
      <w:pPr>
        <w:pStyle w:val="Corpodetexto"/>
        <w:ind w:left="0"/>
        <w:rPr>
          <w:b/>
        </w:rPr>
      </w:pPr>
    </w:p>
    <w:p w14:paraId="51AC6A9C" w14:textId="77777777" w:rsidR="006E6757" w:rsidRDefault="006E6757" w:rsidP="00E506F5">
      <w:pPr>
        <w:pStyle w:val="Corpodetexto"/>
        <w:ind w:left="0"/>
        <w:rPr>
          <w:b/>
        </w:rPr>
      </w:pPr>
    </w:p>
    <w:p w14:paraId="5E82CAA2" w14:textId="77777777" w:rsidR="006E6757" w:rsidRDefault="00617318" w:rsidP="00E506F5">
      <w:pPr>
        <w:pStyle w:val="Corpodetexto"/>
        <w:spacing w:line="360" w:lineRule="auto"/>
        <w:ind w:right="109"/>
      </w:pPr>
      <w:r>
        <w:rPr>
          <w:b/>
        </w:rPr>
        <w:t>2.1</w:t>
      </w:r>
      <w:r>
        <w:rPr>
          <w:b/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CAU/MT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propor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concurso</w:t>
      </w:r>
      <w:r>
        <w:rPr>
          <w:spacing w:val="-11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estimular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conhecimento,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processos criativos e a difusão das melhores práticas em Arquitetura e Urbanismo, integrando os futuros arquitetos aos profissionais em efetivo exercício, valorizando os recém-egressos, bem como, fomentar,</w:t>
      </w:r>
      <w:r>
        <w:rPr>
          <w:spacing w:val="-16"/>
        </w:rPr>
        <w:t xml:space="preserve"> </w:t>
      </w:r>
      <w:r>
        <w:t>aproximar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inserir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questões</w:t>
      </w:r>
      <w:r>
        <w:rPr>
          <w:spacing w:val="-1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boa</w:t>
      </w:r>
      <w:r>
        <w:rPr>
          <w:spacing w:val="-16"/>
        </w:rPr>
        <w:t xml:space="preserve"> </w:t>
      </w:r>
      <w:r>
        <w:t>formação</w:t>
      </w:r>
      <w:r>
        <w:rPr>
          <w:spacing w:val="-13"/>
        </w:rPr>
        <w:t xml:space="preserve"> </w:t>
      </w:r>
      <w:r>
        <w:t>profissional,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face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regulamentação do exercício da atividade profissional e da arquitetura e urbanismo no âmbito do Estado de Mato Grosso, destacando aspectos inovadores e de excelência.</w:t>
      </w:r>
    </w:p>
    <w:p w14:paraId="5AA4A48F" w14:textId="77777777" w:rsidR="006E6757" w:rsidRDefault="006E6757" w:rsidP="00E506F5">
      <w:pPr>
        <w:pStyle w:val="Corpodetexto"/>
        <w:spacing w:before="127"/>
        <w:ind w:left="0"/>
      </w:pPr>
    </w:p>
    <w:p w14:paraId="7949D784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ind w:left="358" w:hanging="246"/>
      </w:pP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HABILITAÇÃO</w:t>
      </w:r>
    </w:p>
    <w:p w14:paraId="20DDCD6E" w14:textId="77777777" w:rsidR="006E6757" w:rsidRDefault="006E6757" w:rsidP="00E506F5">
      <w:pPr>
        <w:pStyle w:val="Corpodetexto"/>
        <w:ind w:left="0"/>
        <w:rPr>
          <w:b/>
        </w:rPr>
      </w:pPr>
    </w:p>
    <w:p w14:paraId="781EACC8" w14:textId="77777777" w:rsidR="006E6757" w:rsidRDefault="006E6757" w:rsidP="00E506F5">
      <w:pPr>
        <w:pStyle w:val="Corpodetexto"/>
        <w:ind w:left="0"/>
        <w:rPr>
          <w:b/>
        </w:rPr>
      </w:pPr>
    </w:p>
    <w:p w14:paraId="4BD75ADC" w14:textId="71F71624" w:rsidR="006E6757" w:rsidRDefault="00617318" w:rsidP="00E506F5">
      <w:pPr>
        <w:pStyle w:val="PargrafodaLista"/>
        <w:numPr>
          <w:ilvl w:val="1"/>
          <w:numId w:val="8"/>
        </w:numPr>
        <w:tabs>
          <w:tab w:val="left" w:pos="544"/>
        </w:tabs>
        <w:spacing w:line="360" w:lineRule="auto"/>
        <w:ind w:right="110" w:firstLine="0"/>
      </w:pP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do concurso,</w:t>
      </w:r>
      <w:r>
        <w:rPr>
          <w:spacing w:val="-1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e ex-alunos graduação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Arquitetura</w:t>
      </w:r>
      <w:r>
        <w:rPr>
          <w:spacing w:val="-2"/>
        </w:rPr>
        <w:t xml:space="preserve"> </w:t>
      </w:r>
      <w:r>
        <w:t>e Urbanismo</w:t>
      </w:r>
      <w:r>
        <w:rPr>
          <w:spacing w:val="-2"/>
        </w:rPr>
        <w:t xml:space="preserve"> </w:t>
      </w:r>
      <w:r>
        <w:t>de Instituições de Ensino Superior (IES), pública ou privada, do Estado de Mato Grosso, que tiveram seus Trabalhos de Conclusão de Curso de Graduação, apresentados e aprovados no primeiro e segundo semestres de 202</w:t>
      </w:r>
      <w:r w:rsidR="00773543">
        <w:t>3</w:t>
      </w:r>
      <w:r>
        <w:t>.</w:t>
      </w:r>
    </w:p>
    <w:p w14:paraId="1FC57A79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301"/>
        </w:tabs>
        <w:spacing w:before="1" w:line="360" w:lineRule="auto"/>
        <w:ind w:right="105" w:firstLine="0"/>
      </w:pPr>
      <w:r>
        <w:t>Serão aceitos no concurso apenas os trabalhos de conclusão de curso de graduação aprovados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avaliação</w:t>
      </w:r>
      <w:r>
        <w:rPr>
          <w:spacing w:val="-10"/>
        </w:rPr>
        <w:t xml:space="preserve"> </w:t>
      </w:r>
      <w:r>
        <w:t>próprio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banca</w:t>
      </w:r>
      <w:r>
        <w:rPr>
          <w:spacing w:val="-11"/>
        </w:rPr>
        <w:t xml:space="preserve"> </w:t>
      </w:r>
      <w:r>
        <w:t>avaliadora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outra</w:t>
      </w:r>
      <w:r>
        <w:rPr>
          <w:spacing w:val="-10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 xml:space="preserve">cursos de </w:t>
      </w:r>
      <w:r>
        <w:t>Arquitetura e Urbanismo, atendidas as normas internas destes quanto à temática e orientação pedagógica.</w:t>
      </w:r>
    </w:p>
    <w:p w14:paraId="75F8318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91"/>
        </w:tabs>
        <w:spacing w:line="360" w:lineRule="auto"/>
        <w:ind w:right="113" w:firstLine="0"/>
      </w:pPr>
      <w:r>
        <w:t>Deverão ser inscritos trabalhos de conclusão de curso de graduação de acordo com as seguintes temáticas:</w:t>
      </w:r>
    </w:p>
    <w:p w14:paraId="4D91AD89" w14:textId="77777777" w:rsidR="006E6757" w:rsidRDefault="00617318" w:rsidP="00E506F5">
      <w:pPr>
        <w:pStyle w:val="PargrafodaLista"/>
        <w:numPr>
          <w:ilvl w:val="0"/>
          <w:numId w:val="7"/>
        </w:numPr>
        <w:tabs>
          <w:tab w:val="left" w:pos="654"/>
        </w:tabs>
        <w:spacing w:line="252" w:lineRule="exact"/>
        <w:ind w:left="654" w:hanging="258"/>
      </w:pP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arquitetura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edificações;</w:t>
      </w:r>
    </w:p>
    <w:p w14:paraId="68BB4D57" w14:textId="77777777" w:rsidR="006E6757" w:rsidRDefault="00617318" w:rsidP="00E506F5">
      <w:pPr>
        <w:pStyle w:val="PargrafodaLista"/>
        <w:numPr>
          <w:ilvl w:val="0"/>
          <w:numId w:val="7"/>
        </w:numPr>
        <w:tabs>
          <w:tab w:val="left" w:pos="654"/>
        </w:tabs>
        <w:spacing w:before="126"/>
        <w:ind w:left="654" w:hanging="258"/>
      </w:pPr>
      <w:r>
        <w:t>Projeto</w:t>
      </w:r>
      <w:r>
        <w:rPr>
          <w:spacing w:val="-6"/>
        </w:rPr>
        <w:t xml:space="preserve"> </w:t>
      </w:r>
      <w:r>
        <w:rPr>
          <w:spacing w:val="-2"/>
        </w:rPr>
        <w:t>urbanístico;</w:t>
      </w:r>
    </w:p>
    <w:p w14:paraId="7492E402" w14:textId="77777777" w:rsidR="006E6757" w:rsidRDefault="00617318" w:rsidP="00E506F5">
      <w:pPr>
        <w:pStyle w:val="PargrafodaLista"/>
        <w:numPr>
          <w:ilvl w:val="0"/>
          <w:numId w:val="7"/>
        </w:numPr>
        <w:tabs>
          <w:tab w:val="left" w:pos="642"/>
        </w:tabs>
        <w:spacing w:before="126"/>
        <w:ind w:left="642" w:hanging="246"/>
      </w:pPr>
      <w:r>
        <w:t>Projeto</w:t>
      </w:r>
      <w:r>
        <w:rPr>
          <w:spacing w:val="-9"/>
        </w:rPr>
        <w:t xml:space="preserve"> </w:t>
      </w:r>
      <w:r>
        <w:t>relacionado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patrimônio</w:t>
      </w:r>
      <w:r>
        <w:rPr>
          <w:spacing w:val="-8"/>
        </w:rPr>
        <w:t xml:space="preserve"> </w:t>
      </w:r>
      <w:r>
        <w:rPr>
          <w:spacing w:val="-2"/>
        </w:rPr>
        <w:t>cultural;</w:t>
      </w:r>
    </w:p>
    <w:p w14:paraId="42422606" w14:textId="77777777" w:rsidR="006E6757" w:rsidRDefault="00617318" w:rsidP="00E506F5">
      <w:pPr>
        <w:pStyle w:val="PargrafodaLista"/>
        <w:numPr>
          <w:ilvl w:val="0"/>
          <w:numId w:val="7"/>
        </w:numPr>
        <w:tabs>
          <w:tab w:val="left" w:pos="654"/>
        </w:tabs>
        <w:spacing w:before="129"/>
        <w:ind w:left="654" w:hanging="258"/>
      </w:pP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Habitação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HIS.</w:t>
      </w:r>
    </w:p>
    <w:p w14:paraId="7EB99369" w14:textId="2E8F5395" w:rsidR="006E6757" w:rsidRDefault="00617318" w:rsidP="00E506F5">
      <w:pPr>
        <w:pStyle w:val="PargrafodaLista"/>
        <w:numPr>
          <w:ilvl w:val="1"/>
          <w:numId w:val="8"/>
        </w:numPr>
        <w:tabs>
          <w:tab w:val="left" w:pos="541"/>
        </w:tabs>
        <w:spacing w:before="126" w:line="360" w:lineRule="auto"/>
        <w:ind w:right="112" w:firstLine="0"/>
      </w:pPr>
      <w:r>
        <w:t>O Trabalho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 só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 inscrito</w:t>
      </w:r>
      <w:r>
        <w:rPr>
          <w:spacing w:val="-2"/>
        </w:rPr>
        <w:t xml:space="preserve"> </w:t>
      </w:r>
      <w:r>
        <w:t>numa</w:t>
      </w:r>
      <w:r>
        <w:rPr>
          <w:spacing w:val="-4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listada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item </w:t>
      </w:r>
    </w:p>
    <w:p w14:paraId="30591E2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1"/>
        </w:tabs>
        <w:spacing w:line="252" w:lineRule="exact"/>
        <w:ind w:left="541" w:hanging="429"/>
      </w:pPr>
      <w:r>
        <w:t>São</w:t>
      </w:r>
      <w:r>
        <w:rPr>
          <w:spacing w:val="-8"/>
        </w:rPr>
        <w:t xml:space="preserve"> </w:t>
      </w:r>
      <w:r>
        <w:rPr>
          <w:b/>
          <w:u w:val="single"/>
        </w:rPr>
        <w:t>condições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habilitação</w:t>
      </w:r>
      <w:r>
        <w:rPr>
          <w:b/>
          <w:spacing w:val="-8"/>
        </w:rPr>
        <w:t xml:space="preserve"> </w:t>
      </w:r>
      <w:r>
        <w:t>indispensáveis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premiação:</w:t>
      </w:r>
    </w:p>
    <w:p w14:paraId="65E78813" w14:textId="77777777" w:rsidR="006E6757" w:rsidRDefault="00617318" w:rsidP="00E506F5">
      <w:pPr>
        <w:pStyle w:val="PargrafodaLista"/>
        <w:numPr>
          <w:ilvl w:val="0"/>
          <w:numId w:val="6"/>
        </w:numPr>
        <w:tabs>
          <w:tab w:val="left" w:pos="671"/>
        </w:tabs>
        <w:spacing w:before="127" w:line="360" w:lineRule="auto"/>
        <w:ind w:right="116" w:firstLine="0"/>
      </w:pPr>
      <w:r>
        <w:t>Estar regular com suas obrigações cíveis federais e não possuir impedimentos de licitar ou contratar com a União;</w:t>
      </w:r>
    </w:p>
    <w:p w14:paraId="7E5C3809" w14:textId="77777777" w:rsidR="006E6757" w:rsidRDefault="00617318" w:rsidP="00E506F5">
      <w:pPr>
        <w:pStyle w:val="PargrafodaLista"/>
        <w:numPr>
          <w:ilvl w:val="0"/>
          <w:numId w:val="6"/>
        </w:numPr>
        <w:tabs>
          <w:tab w:val="left" w:pos="654"/>
        </w:tabs>
        <w:spacing w:line="252" w:lineRule="exact"/>
        <w:ind w:left="654" w:hanging="258"/>
      </w:pPr>
      <w:r>
        <w:t>Estar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rPr>
          <w:spacing w:val="-2"/>
        </w:rPr>
        <w:t>trabalhistas;</w:t>
      </w:r>
    </w:p>
    <w:p w14:paraId="32DEAA21" w14:textId="4B864322" w:rsidR="006E6757" w:rsidRDefault="00617318" w:rsidP="00E506F5">
      <w:pPr>
        <w:pStyle w:val="PargrafodaLista"/>
        <w:numPr>
          <w:ilvl w:val="0"/>
          <w:numId w:val="6"/>
        </w:numPr>
        <w:tabs>
          <w:tab w:val="left" w:pos="642"/>
        </w:tabs>
        <w:spacing w:before="126"/>
        <w:ind w:left="642" w:hanging="246"/>
      </w:pPr>
      <w:r>
        <w:t>Se</w:t>
      </w:r>
      <w:r w:rsidR="00E506F5">
        <w:t>r</w:t>
      </w:r>
      <w:r>
        <w:rPr>
          <w:spacing w:val="-7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arquiteto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urbanista,</w:t>
      </w:r>
      <w:r>
        <w:rPr>
          <w:spacing w:val="-6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perante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CAU.</w:t>
      </w:r>
    </w:p>
    <w:p w14:paraId="23318D61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723"/>
        </w:tabs>
        <w:spacing w:before="126" w:line="362" w:lineRule="auto"/>
        <w:ind w:left="112" w:right="106" w:firstLine="0"/>
      </w:pPr>
      <w:r>
        <w:t>O</w:t>
      </w:r>
      <w:r>
        <w:rPr>
          <w:spacing w:val="-4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3.4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conferidas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Técnica Organizadora, mediante a análise das seguintes documentações:</w:t>
      </w:r>
    </w:p>
    <w:p w14:paraId="3F099077" w14:textId="77777777" w:rsidR="006E6757" w:rsidRDefault="00617318" w:rsidP="00E506F5">
      <w:pPr>
        <w:pStyle w:val="PargrafodaLista"/>
        <w:numPr>
          <w:ilvl w:val="3"/>
          <w:numId w:val="8"/>
        </w:numPr>
        <w:tabs>
          <w:tab w:val="left" w:pos="654"/>
        </w:tabs>
        <w:spacing w:line="250" w:lineRule="exact"/>
        <w:ind w:left="654" w:hanging="258"/>
      </w:pPr>
      <w:r>
        <w:t>Certidão</w:t>
      </w:r>
      <w:r>
        <w:rPr>
          <w:spacing w:val="-7"/>
        </w:rPr>
        <w:t xml:space="preserve"> </w:t>
      </w:r>
      <w:r>
        <w:t>Negativa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relativos</w:t>
      </w:r>
      <w:r>
        <w:rPr>
          <w:spacing w:val="-7"/>
        </w:rPr>
        <w:t xml:space="preserve"> </w:t>
      </w:r>
      <w:r>
        <w:t>tributos</w:t>
      </w:r>
      <w:r>
        <w:rPr>
          <w:spacing w:val="-8"/>
        </w:rPr>
        <w:t xml:space="preserve"> </w:t>
      </w:r>
      <w:r>
        <w:t>federais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Dívida</w:t>
      </w:r>
      <w:r>
        <w:rPr>
          <w:spacing w:val="-5"/>
        </w:rPr>
        <w:t xml:space="preserve"> </w:t>
      </w:r>
      <w:r>
        <w:t>Ativa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União;</w:t>
      </w:r>
    </w:p>
    <w:p w14:paraId="6CF7F0FB" w14:textId="77777777" w:rsidR="006E6757" w:rsidRDefault="00617318" w:rsidP="00E506F5">
      <w:pPr>
        <w:pStyle w:val="PargrafodaLista"/>
        <w:numPr>
          <w:ilvl w:val="3"/>
          <w:numId w:val="8"/>
        </w:numPr>
        <w:tabs>
          <w:tab w:val="left" w:pos="654"/>
        </w:tabs>
        <w:spacing w:before="126"/>
        <w:ind w:left="654" w:hanging="258"/>
      </w:pPr>
      <w:r>
        <w:t>Certidão</w:t>
      </w:r>
      <w:r>
        <w:rPr>
          <w:spacing w:val="-6"/>
        </w:rPr>
        <w:t xml:space="preserve"> </w:t>
      </w:r>
      <w:r>
        <w:t>Negativa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Débitos</w:t>
      </w:r>
      <w:r>
        <w:rPr>
          <w:spacing w:val="-5"/>
        </w:rPr>
        <w:t xml:space="preserve"> </w:t>
      </w:r>
      <w:r>
        <w:rPr>
          <w:spacing w:val="-2"/>
        </w:rPr>
        <w:t>Trabalhistas;</w:t>
      </w:r>
    </w:p>
    <w:p w14:paraId="7EE4BF85" w14:textId="77777777" w:rsidR="006E6757" w:rsidRDefault="00617318" w:rsidP="00E506F5">
      <w:pPr>
        <w:pStyle w:val="PargrafodaLista"/>
        <w:numPr>
          <w:ilvl w:val="3"/>
          <w:numId w:val="8"/>
        </w:numPr>
        <w:tabs>
          <w:tab w:val="left" w:pos="642"/>
        </w:tabs>
        <w:spacing w:before="127"/>
        <w:ind w:left="642" w:hanging="246"/>
      </w:pP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Cadastramento</w:t>
      </w:r>
      <w:r>
        <w:rPr>
          <w:spacing w:val="-7"/>
        </w:rPr>
        <w:t xml:space="preserve"> </w:t>
      </w:r>
      <w:r>
        <w:t>Unificado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Fornecedores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Governo</w:t>
      </w:r>
      <w:r>
        <w:rPr>
          <w:spacing w:val="-8"/>
        </w:rPr>
        <w:t xml:space="preserve"> </w:t>
      </w:r>
      <w:r>
        <w:t>Federal-</w:t>
      </w:r>
      <w:r>
        <w:rPr>
          <w:spacing w:val="-3"/>
        </w:rPr>
        <w:t xml:space="preserve"> </w:t>
      </w:r>
      <w:r>
        <w:rPr>
          <w:spacing w:val="-2"/>
        </w:rPr>
        <w:t>SICAF;</w:t>
      </w:r>
    </w:p>
    <w:p w14:paraId="289458B7" w14:textId="77777777" w:rsidR="006E6757" w:rsidRDefault="006E6757" w:rsidP="00E506F5">
      <w:pPr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5E1C20A5" w14:textId="77777777" w:rsidR="006E6757" w:rsidRDefault="00617318" w:rsidP="00E506F5">
      <w:pPr>
        <w:pStyle w:val="PargrafodaLista"/>
        <w:numPr>
          <w:ilvl w:val="3"/>
          <w:numId w:val="8"/>
        </w:numPr>
        <w:tabs>
          <w:tab w:val="left" w:pos="660"/>
        </w:tabs>
        <w:spacing w:before="4" w:line="360" w:lineRule="auto"/>
        <w:ind w:left="396" w:right="112" w:firstLine="0"/>
      </w:pPr>
      <w:r>
        <w:lastRenderedPageBreak/>
        <w:t xml:space="preserve">Cadastro Nacional de Condenações Cíveis por Atos de Improbidade Administrativa, mantido pelo Conselho </w:t>
      </w:r>
      <w:r>
        <w:t>Nacional de Justiça;</w:t>
      </w:r>
    </w:p>
    <w:p w14:paraId="781D54AC" w14:textId="77777777" w:rsidR="006E6757" w:rsidRDefault="00617318" w:rsidP="00E506F5">
      <w:pPr>
        <w:pStyle w:val="PargrafodaLista"/>
        <w:numPr>
          <w:ilvl w:val="3"/>
          <w:numId w:val="8"/>
        </w:numPr>
        <w:tabs>
          <w:tab w:val="left" w:pos="713"/>
        </w:tabs>
        <w:spacing w:line="360" w:lineRule="auto"/>
        <w:ind w:left="396" w:right="109" w:firstLine="0"/>
      </w:pPr>
      <w:r>
        <w:t>Lista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Inidôneos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Cadastro</w:t>
      </w:r>
      <w:r>
        <w:rPr>
          <w:spacing w:val="40"/>
        </w:rPr>
        <w:t xml:space="preserve"> </w:t>
      </w:r>
      <w:r>
        <w:t>Integrado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Condenações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Ilícitos</w:t>
      </w:r>
      <w:r>
        <w:rPr>
          <w:spacing w:val="40"/>
        </w:rPr>
        <w:t xml:space="preserve"> </w:t>
      </w:r>
      <w:r>
        <w:t>Administrativos</w:t>
      </w:r>
      <w:r>
        <w:rPr>
          <w:spacing w:val="40"/>
        </w:rPr>
        <w:t xml:space="preserve"> </w:t>
      </w:r>
      <w:r>
        <w:t>- CADICON, mantidas pelo Tribunal de Contas da União – TCU.</w:t>
      </w:r>
    </w:p>
    <w:p w14:paraId="1846388F" w14:textId="0699E99E" w:rsidR="006E6757" w:rsidRDefault="00617318" w:rsidP="00E506F5">
      <w:pPr>
        <w:pStyle w:val="PargrafodaLista"/>
        <w:numPr>
          <w:ilvl w:val="1"/>
          <w:numId w:val="8"/>
        </w:numPr>
        <w:tabs>
          <w:tab w:val="left" w:pos="551"/>
        </w:tabs>
        <w:spacing w:line="360" w:lineRule="auto"/>
        <w:ind w:right="114" w:firstLine="0"/>
      </w:pPr>
      <w:r>
        <w:t xml:space="preserve">É </w:t>
      </w:r>
      <w:r>
        <w:rPr>
          <w:b/>
        </w:rPr>
        <w:t xml:space="preserve">vedada </w:t>
      </w:r>
      <w:r>
        <w:t xml:space="preserve">a participação no </w:t>
      </w:r>
      <w:r w:rsidR="00E506F5">
        <w:t>2</w:t>
      </w:r>
      <w:r>
        <w:t>º Concurso para premiação de trabalhos de conclusão de curso de graduação em arquitetura e urbanismo, além do previsto no item 4.14 deste Edital, de:</w:t>
      </w:r>
    </w:p>
    <w:p w14:paraId="58F472FB" w14:textId="77777777" w:rsidR="006E6757" w:rsidRDefault="00617318" w:rsidP="00E506F5">
      <w:pPr>
        <w:pStyle w:val="PargrafodaLista"/>
        <w:numPr>
          <w:ilvl w:val="0"/>
          <w:numId w:val="5"/>
        </w:numPr>
        <w:tabs>
          <w:tab w:val="left" w:pos="652"/>
        </w:tabs>
        <w:spacing w:before="1"/>
        <w:ind w:left="652" w:hanging="256"/>
      </w:pPr>
      <w:r>
        <w:t>Interessados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atendam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previstas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2"/>
        </w:rPr>
        <w:t>anterior;</w:t>
      </w:r>
    </w:p>
    <w:p w14:paraId="34EBE764" w14:textId="77777777" w:rsidR="006E6757" w:rsidRDefault="00617318" w:rsidP="00E506F5">
      <w:pPr>
        <w:pStyle w:val="PargrafodaLista"/>
        <w:numPr>
          <w:ilvl w:val="0"/>
          <w:numId w:val="5"/>
        </w:numPr>
        <w:tabs>
          <w:tab w:val="left" w:pos="654"/>
        </w:tabs>
        <w:spacing w:before="126"/>
        <w:ind w:left="654" w:hanging="258"/>
      </w:pPr>
      <w:r>
        <w:t>Alunos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ex-alunos</w:t>
      </w:r>
      <w:r>
        <w:rPr>
          <w:spacing w:val="-6"/>
        </w:rPr>
        <w:t xml:space="preserve"> </w:t>
      </w:r>
      <w:r>
        <w:t>cujas</w:t>
      </w:r>
      <w:r>
        <w:rPr>
          <w:spacing w:val="-4"/>
        </w:rPr>
        <w:t xml:space="preserve"> </w:t>
      </w:r>
      <w:r>
        <w:t>IES</w:t>
      </w:r>
      <w:r>
        <w:rPr>
          <w:spacing w:val="-4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atendam</w:t>
      </w:r>
      <w:r>
        <w:rPr>
          <w:spacing w:val="-3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anexos;</w:t>
      </w:r>
    </w:p>
    <w:p w14:paraId="5918C9DC" w14:textId="77777777" w:rsidR="006E6757" w:rsidRDefault="00617318" w:rsidP="00E506F5">
      <w:pPr>
        <w:pStyle w:val="PargrafodaLista"/>
        <w:numPr>
          <w:ilvl w:val="0"/>
          <w:numId w:val="5"/>
        </w:numPr>
        <w:tabs>
          <w:tab w:val="left" w:pos="654"/>
        </w:tabs>
        <w:spacing w:before="127" w:line="360" w:lineRule="auto"/>
        <w:ind w:left="396" w:right="118" w:firstLine="0"/>
      </w:pPr>
      <w:r>
        <w:t xml:space="preserve">Arquiteto e </w:t>
      </w:r>
      <w:r>
        <w:t>Urbanista que estiver cumprindo sanção por falta ético disciplinar, decorrente de decisão transitada em julgado no âmbito do CAU.</w:t>
      </w:r>
    </w:p>
    <w:p w14:paraId="2704D14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1"/>
        </w:tabs>
        <w:spacing w:line="360" w:lineRule="auto"/>
        <w:ind w:right="112" w:firstLine="0"/>
      </w:pPr>
      <w:r>
        <w:t>Poderão</w:t>
      </w:r>
      <w:r>
        <w:rPr>
          <w:spacing w:val="-16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inscritos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Concurso</w:t>
      </w:r>
      <w:r>
        <w:rPr>
          <w:spacing w:val="-14"/>
        </w:rPr>
        <w:t xml:space="preserve"> </w:t>
      </w:r>
      <w:r>
        <w:t>Trabalhos</w:t>
      </w:r>
      <w:r>
        <w:rPr>
          <w:spacing w:val="-16"/>
        </w:rPr>
        <w:t xml:space="preserve"> </w:t>
      </w:r>
      <w:r>
        <w:t>Finais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Graduação</w:t>
      </w:r>
      <w:r>
        <w:rPr>
          <w:spacing w:val="-16"/>
        </w:rPr>
        <w:t xml:space="preserve"> </w:t>
      </w:r>
      <w:r>
        <w:t>(TFG),</w:t>
      </w:r>
      <w:r>
        <w:rPr>
          <w:spacing w:val="-12"/>
        </w:rPr>
        <w:t xml:space="preserve"> </w:t>
      </w:r>
      <w:r>
        <w:t>bem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Trabalhos de Conclusão de Curso (TCC) ou trabalhos com nomenclaturas similares, desde que atendam às condições estabelecidas neste Edital.</w:t>
      </w:r>
    </w:p>
    <w:p w14:paraId="7EDDF1F3" w14:textId="77777777" w:rsidR="006E6757" w:rsidRDefault="006E6757" w:rsidP="00E506F5">
      <w:pPr>
        <w:pStyle w:val="Corpodetexto"/>
        <w:spacing w:before="125"/>
        <w:ind w:left="0"/>
      </w:pPr>
    </w:p>
    <w:p w14:paraId="2397F0F7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ind w:left="358" w:hanging="246"/>
      </w:pPr>
      <w:r>
        <w:t>DAS</w:t>
      </w:r>
      <w:r>
        <w:rPr>
          <w:spacing w:val="-6"/>
        </w:rPr>
        <w:t xml:space="preserve"> </w:t>
      </w:r>
      <w:r>
        <w:t>INCRIÇÕES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ENVIO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TRABALHOS</w:t>
      </w:r>
    </w:p>
    <w:p w14:paraId="1703E69C" w14:textId="77777777" w:rsidR="006E6757" w:rsidRDefault="006E6757" w:rsidP="00E506F5">
      <w:pPr>
        <w:pStyle w:val="Corpodetexto"/>
        <w:ind w:left="0"/>
        <w:rPr>
          <w:b/>
        </w:rPr>
      </w:pPr>
    </w:p>
    <w:p w14:paraId="0BB2AEF7" w14:textId="77777777" w:rsidR="006E6757" w:rsidRDefault="006E6757" w:rsidP="00E506F5">
      <w:pPr>
        <w:pStyle w:val="Corpodetexto"/>
        <w:spacing w:before="2"/>
        <w:ind w:left="0"/>
        <w:rPr>
          <w:b/>
        </w:rPr>
      </w:pPr>
    </w:p>
    <w:p w14:paraId="60EEE75C" w14:textId="4A7D568D" w:rsidR="006E6757" w:rsidRPr="00617318" w:rsidRDefault="00617318" w:rsidP="00E506F5">
      <w:pPr>
        <w:pStyle w:val="PargrafodaLista"/>
        <w:numPr>
          <w:ilvl w:val="1"/>
          <w:numId w:val="8"/>
        </w:numPr>
        <w:tabs>
          <w:tab w:val="left" w:pos="541"/>
        </w:tabs>
        <w:spacing w:line="360" w:lineRule="auto"/>
        <w:ind w:right="464" w:firstLine="0"/>
        <w:rPr>
          <w:bCs/>
        </w:rPr>
      </w:pPr>
      <w:r w:rsidRPr="00617318">
        <w:rPr>
          <w:bCs/>
        </w:rPr>
        <w:t>O</w:t>
      </w:r>
      <w:r w:rsidRPr="00617318">
        <w:rPr>
          <w:bCs/>
          <w:spacing w:val="-2"/>
        </w:rPr>
        <w:t xml:space="preserve"> </w:t>
      </w:r>
      <w:r w:rsidRPr="00617318">
        <w:rPr>
          <w:bCs/>
        </w:rPr>
        <w:t>período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de</w:t>
      </w:r>
      <w:r w:rsidRPr="00617318">
        <w:rPr>
          <w:bCs/>
          <w:spacing w:val="-3"/>
        </w:rPr>
        <w:t xml:space="preserve"> </w:t>
      </w:r>
      <w:r w:rsidRPr="00617318">
        <w:rPr>
          <w:bCs/>
        </w:rPr>
        <w:t>inscrição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será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das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08:00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horas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do</w:t>
      </w:r>
      <w:r w:rsidRPr="00617318">
        <w:rPr>
          <w:bCs/>
          <w:spacing w:val="-1"/>
        </w:rPr>
        <w:t xml:space="preserve"> </w:t>
      </w:r>
      <w:r w:rsidRPr="00617318">
        <w:rPr>
          <w:bCs/>
        </w:rPr>
        <w:t>dia</w:t>
      </w:r>
      <w:r w:rsidR="00B54BC6" w:rsidRPr="00617318">
        <w:rPr>
          <w:bCs/>
        </w:rPr>
        <w:t xml:space="preserve"> 05/08/2024</w:t>
      </w:r>
      <w:r w:rsidR="00B54BC6" w:rsidRPr="00617318">
        <w:rPr>
          <w:bCs/>
          <w:spacing w:val="-1"/>
        </w:rPr>
        <w:t xml:space="preserve"> </w:t>
      </w:r>
      <w:r w:rsidR="00B54BC6" w:rsidRPr="00617318">
        <w:rPr>
          <w:bCs/>
        </w:rPr>
        <w:t>até</w:t>
      </w:r>
      <w:r w:rsidR="00B54BC6" w:rsidRPr="00617318">
        <w:rPr>
          <w:bCs/>
          <w:spacing w:val="-2"/>
        </w:rPr>
        <w:t xml:space="preserve"> a</w:t>
      </w:r>
      <w:r w:rsidRPr="00617318">
        <w:rPr>
          <w:bCs/>
        </w:rPr>
        <w:t>s</w:t>
      </w:r>
      <w:r w:rsidRPr="00617318">
        <w:rPr>
          <w:bCs/>
          <w:spacing w:val="-3"/>
        </w:rPr>
        <w:t xml:space="preserve"> </w:t>
      </w:r>
      <w:r w:rsidRPr="00617318">
        <w:rPr>
          <w:bCs/>
        </w:rPr>
        <w:t>23:59 horas do dia</w:t>
      </w:r>
      <w:r w:rsidR="00B54BC6" w:rsidRPr="00617318">
        <w:rPr>
          <w:bCs/>
        </w:rPr>
        <w:t xml:space="preserve"> 23/09/2024</w:t>
      </w:r>
      <w:r w:rsidRPr="00617318">
        <w:rPr>
          <w:bCs/>
        </w:rPr>
        <w:t xml:space="preserve">, sendo </w:t>
      </w:r>
      <w:r w:rsidRPr="00617318">
        <w:rPr>
          <w:bCs/>
        </w:rPr>
        <w:t>gratuita.</w:t>
      </w:r>
    </w:p>
    <w:p w14:paraId="482EA603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009"/>
        </w:tabs>
        <w:spacing w:line="360" w:lineRule="auto"/>
        <w:ind w:left="396" w:right="1299" w:firstLine="0"/>
      </w:pPr>
      <w:r>
        <w:t>Não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recebidos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enviados</w:t>
      </w:r>
      <w:r>
        <w:rPr>
          <w:spacing w:val="-5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subitem </w:t>
      </w:r>
      <w:r>
        <w:rPr>
          <w:spacing w:val="-2"/>
        </w:rPr>
        <w:t>anterior.</w:t>
      </w:r>
    </w:p>
    <w:p w14:paraId="40A3A904" w14:textId="603F8947" w:rsidR="006E6757" w:rsidRDefault="00617318" w:rsidP="00E506F5">
      <w:pPr>
        <w:pStyle w:val="PargrafodaLista"/>
        <w:numPr>
          <w:ilvl w:val="1"/>
          <w:numId w:val="8"/>
        </w:numPr>
        <w:tabs>
          <w:tab w:val="left" w:pos="587"/>
        </w:tabs>
        <w:spacing w:line="360" w:lineRule="auto"/>
        <w:ind w:right="111" w:firstLine="0"/>
      </w:pPr>
      <w:r>
        <w:t xml:space="preserve">Cabe ao Curso de Arquitetura e Urbanismo e respectiva IES proceder as inscrições dos trabalhos no </w:t>
      </w:r>
      <w:r w:rsidR="00E506F5">
        <w:t>2</w:t>
      </w:r>
      <w:r>
        <w:t>º Concurso para premiação de trabalhos de conclusão de curso de graduação em arquitetura e urbanismo, através de representante designado.</w:t>
      </w:r>
    </w:p>
    <w:p w14:paraId="6197D5D1" w14:textId="77777777" w:rsidR="006E6757" w:rsidRDefault="00617318" w:rsidP="00E506F5">
      <w:pPr>
        <w:pStyle w:val="Corpodetexto"/>
        <w:spacing w:line="360" w:lineRule="auto"/>
        <w:ind w:left="396" w:right="110"/>
      </w:pPr>
      <w:r>
        <w:rPr>
          <w:b/>
        </w:rPr>
        <w:t>4.2.1.</w:t>
      </w:r>
      <w:r>
        <w:t>O representante do Curso deverá ser, preferencialmente, o Coordenador do Curso de Arquitetura e Urbanismo, podendo ser também o Coordenador de TFG/TCC, o chefe de departamento ou o representante legal da IES.</w:t>
      </w:r>
    </w:p>
    <w:p w14:paraId="18F2AB30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4"/>
        </w:tabs>
        <w:spacing w:before="1" w:line="360" w:lineRule="auto"/>
        <w:ind w:right="112" w:firstLine="0"/>
      </w:pPr>
      <w:r>
        <w:t>Para promover a inscrição dos</w:t>
      </w:r>
      <w:r>
        <w:rPr>
          <w:spacing w:val="-2"/>
        </w:rPr>
        <w:t xml:space="preserve"> </w:t>
      </w:r>
      <w:r>
        <w:t>trabalhos no</w:t>
      </w:r>
      <w:r>
        <w:rPr>
          <w:spacing w:val="-2"/>
        </w:rPr>
        <w:t xml:space="preserve"> </w:t>
      </w:r>
      <w:r>
        <w:t>concurso é obrigatório que o curso de Arquitetura e Urbanismo e respectiva IES estejam devidamente reconhecidos e credenciados no MEC, respectivamente, na data de publicação deste Edital.</w:t>
      </w:r>
    </w:p>
    <w:p w14:paraId="309E185F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9"/>
        </w:tabs>
        <w:spacing w:line="252" w:lineRule="exact"/>
        <w:ind w:left="539" w:hanging="427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rPr>
          <w:spacing w:val="-2"/>
        </w:rPr>
        <w:t>gratuitas.</w:t>
      </w:r>
    </w:p>
    <w:p w14:paraId="3C19B660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16"/>
        </w:tabs>
        <w:spacing w:before="126"/>
        <w:ind w:left="716" w:hanging="604"/>
      </w:pPr>
      <w:r>
        <w:t>As</w:t>
      </w:r>
      <w:r>
        <w:rPr>
          <w:spacing w:val="52"/>
        </w:rPr>
        <w:t xml:space="preserve">  </w:t>
      </w:r>
      <w:r>
        <w:t>inscrições</w:t>
      </w:r>
      <w:r>
        <w:rPr>
          <w:spacing w:val="52"/>
        </w:rPr>
        <w:t xml:space="preserve">  </w:t>
      </w:r>
      <w:r>
        <w:t>serão</w:t>
      </w:r>
      <w:r>
        <w:rPr>
          <w:spacing w:val="53"/>
        </w:rPr>
        <w:t xml:space="preserve">  </w:t>
      </w:r>
      <w:r>
        <w:t>recebidas,</w:t>
      </w:r>
      <w:r>
        <w:rPr>
          <w:spacing w:val="54"/>
        </w:rPr>
        <w:t xml:space="preserve">  </w:t>
      </w:r>
      <w:r>
        <w:rPr>
          <w:u w:val="single"/>
        </w:rPr>
        <w:t>exclusivamente</w:t>
      </w:r>
      <w:r>
        <w:rPr>
          <w:spacing w:val="52"/>
        </w:rPr>
        <w:t xml:space="preserve">  </w:t>
      </w:r>
      <w:r>
        <w:t>através</w:t>
      </w:r>
      <w:r>
        <w:rPr>
          <w:spacing w:val="53"/>
        </w:rPr>
        <w:t xml:space="preserve">  </w:t>
      </w:r>
      <w:r>
        <w:t>do</w:t>
      </w:r>
      <w:r>
        <w:rPr>
          <w:spacing w:val="52"/>
        </w:rPr>
        <w:t xml:space="preserve">  </w:t>
      </w:r>
      <w:r>
        <w:t>endereço</w:t>
      </w:r>
      <w:r>
        <w:rPr>
          <w:spacing w:val="52"/>
        </w:rPr>
        <w:t xml:space="preserve">  </w:t>
      </w:r>
      <w:r>
        <w:rPr>
          <w:spacing w:val="-2"/>
        </w:rPr>
        <w:t>eletrônico</w:t>
      </w:r>
    </w:p>
    <w:p w14:paraId="41764DC0" w14:textId="77777777" w:rsidR="006E6757" w:rsidRDefault="00617318" w:rsidP="00E506F5">
      <w:pPr>
        <w:spacing w:before="126"/>
        <w:ind w:left="112"/>
        <w:jc w:val="both"/>
      </w:pPr>
      <w:hyperlink r:id="rId10">
        <w:r>
          <w:rPr>
            <w:b/>
          </w:rPr>
          <w:t>concursotcc@caumt.gov.br</w:t>
        </w:r>
        <w:r>
          <w:t>,</w:t>
        </w:r>
      </w:hyperlink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PDF,</w:t>
      </w:r>
      <w:r>
        <w:rPr>
          <w:spacing w:val="-10"/>
        </w:rPr>
        <w:t xml:space="preserve"> </w:t>
      </w:r>
      <w:r>
        <w:t>contendo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rPr>
          <w:spacing w:val="-2"/>
        </w:rPr>
        <w:t>Edital.</w:t>
      </w:r>
    </w:p>
    <w:p w14:paraId="7291A686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1"/>
        </w:tabs>
        <w:spacing w:before="126" w:line="360" w:lineRule="auto"/>
        <w:ind w:right="108" w:firstLine="0"/>
      </w:pPr>
      <w:r>
        <w:t>O</w:t>
      </w:r>
      <w:r>
        <w:rPr>
          <w:spacing w:val="-3"/>
        </w:rPr>
        <w:t xml:space="preserve"> </w:t>
      </w:r>
      <w:r>
        <w:t>CAU/MT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transmissão, a</w:t>
      </w:r>
      <w:r>
        <w:rPr>
          <w:spacing w:val="-2"/>
        </w:rPr>
        <w:t xml:space="preserve"> </w:t>
      </w:r>
      <w:r>
        <w:t>exemplo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erro de preenchimento do endereço eletrônico, atrasos na apresentação da documentação, falha de conexão de Internet, dentre outros.</w:t>
      </w:r>
    </w:p>
    <w:p w14:paraId="58AE527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2"/>
        </w:tabs>
        <w:spacing w:before="2"/>
        <w:ind w:left="532" w:hanging="420"/>
      </w:pPr>
      <w:r>
        <w:rPr>
          <w:spacing w:val="-2"/>
        </w:rPr>
        <w:t>Não</w:t>
      </w:r>
      <w:r>
        <w:rPr>
          <w:spacing w:val="-6"/>
        </w:rPr>
        <w:t xml:space="preserve"> </w:t>
      </w:r>
      <w:r>
        <w:rPr>
          <w:spacing w:val="-2"/>
        </w:rPr>
        <w:t>serão</w:t>
      </w:r>
      <w:r>
        <w:rPr>
          <w:spacing w:val="-7"/>
        </w:rPr>
        <w:t xml:space="preserve"> </w:t>
      </w:r>
      <w:r>
        <w:rPr>
          <w:spacing w:val="-2"/>
        </w:rPr>
        <w:t>aceitas</w:t>
      </w:r>
      <w:r>
        <w:rPr>
          <w:spacing w:val="-6"/>
        </w:rPr>
        <w:t xml:space="preserve"> </w:t>
      </w:r>
      <w:r>
        <w:rPr>
          <w:spacing w:val="-2"/>
        </w:rPr>
        <w:t>inscrições</w:t>
      </w:r>
      <w:r>
        <w:rPr>
          <w:spacing w:val="-4"/>
        </w:rPr>
        <w:t xml:space="preserve"> </w:t>
      </w:r>
      <w:r>
        <w:rPr>
          <w:spacing w:val="-2"/>
        </w:rPr>
        <w:t>encaminhadas</w:t>
      </w:r>
      <w:r>
        <w:rPr>
          <w:spacing w:val="-9"/>
        </w:rPr>
        <w:t xml:space="preserve"> </w:t>
      </w:r>
      <w:r>
        <w:rPr>
          <w:spacing w:val="-2"/>
        </w:rPr>
        <w:t>para outros</w:t>
      </w:r>
      <w:r>
        <w:rPr>
          <w:spacing w:val="-3"/>
        </w:rPr>
        <w:t xml:space="preserve"> </w:t>
      </w:r>
      <w:r>
        <w:rPr>
          <w:spacing w:val="-2"/>
        </w:rPr>
        <w:t>e-mails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quaisquer outros</w:t>
      </w:r>
      <w:r>
        <w:rPr>
          <w:spacing w:val="-4"/>
        </w:rPr>
        <w:t xml:space="preserve"> </w:t>
      </w:r>
      <w:r>
        <w:rPr>
          <w:spacing w:val="-2"/>
        </w:rPr>
        <w:t>meios.</w:t>
      </w:r>
    </w:p>
    <w:p w14:paraId="329EC619" w14:textId="77777777" w:rsidR="006E6757" w:rsidRDefault="006E6757" w:rsidP="00E506F5">
      <w:pPr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10227444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58"/>
        </w:tabs>
        <w:spacing w:before="4" w:line="360" w:lineRule="auto"/>
        <w:ind w:right="109" w:firstLine="0"/>
        <w:rPr>
          <w:b/>
        </w:rPr>
      </w:pPr>
      <w:r>
        <w:lastRenderedPageBreak/>
        <w:t xml:space="preserve">As inscrições serão realizadas por meio de representante designado pela IES, através do e- mail </w:t>
      </w:r>
      <w:hyperlink r:id="rId11">
        <w:r>
          <w:rPr>
            <w:b/>
          </w:rPr>
          <w:t>concursotcc@caumt.gov.br</w:t>
        </w:r>
        <w:r>
          <w:t>,</w:t>
        </w:r>
      </w:hyperlink>
      <w:r>
        <w:t xml:space="preserve"> devendo expressamente constar: </w:t>
      </w:r>
      <w:r>
        <w:rPr>
          <w:b/>
        </w:rPr>
        <w:t>identificação da</w:t>
      </w:r>
      <w:r>
        <w:rPr>
          <w:b/>
          <w:spacing w:val="-1"/>
        </w:rPr>
        <w:t xml:space="preserve"> </w:t>
      </w:r>
      <w:r>
        <w:rPr>
          <w:b/>
        </w:rPr>
        <w:t>IES, nome completo, cargo na IES, CPF, telefone de contato e e-mail do representante da IES, declaração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anuência</w:t>
      </w:r>
      <w:r>
        <w:rPr>
          <w:b/>
          <w:spacing w:val="-11"/>
        </w:rPr>
        <w:t xml:space="preserve"> </w:t>
      </w:r>
      <w:r>
        <w:rPr>
          <w:b/>
        </w:rPr>
        <w:t>das</w:t>
      </w:r>
      <w:r>
        <w:rPr>
          <w:b/>
          <w:spacing w:val="-11"/>
        </w:rPr>
        <w:t xml:space="preserve"> </w:t>
      </w:r>
      <w:r>
        <w:rPr>
          <w:b/>
        </w:rPr>
        <w:t>condições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4"/>
        </w:rPr>
        <w:t xml:space="preserve"> </w:t>
      </w:r>
      <w:r>
        <w:rPr>
          <w:b/>
        </w:rPr>
        <w:t>concurso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declaração</w:t>
      </w:r>
      <w:r>
        <w:rPr>
          <w:b/>
          <w:spacing w:val="-12"/>
        </w:rPr>
        <w:t xml:space="preserve"> </w:t>
      </w:r>
      <w:r>
        <w:rPr>
          <w:b/>
        </w:rPr>
        <w:t>que</w:t>
      </w:r>
      <w:r>
        <w:rPr>
          <w:b/>
          <w:spacing w:val="-11"/>
        </w:rPr>
        <w:t xml:space="preserve"> </w:t>
      </w:r>
      <w:r>
        <w:rPr>
          <w:b/>
        </w:rPr>
        <w:t>deu</w:t>
      </w:r>
      <w:r>
        <w:rPr>
          <w:b/>
          <w:spacing w:val="-11"/>
        </w:rPr>
        <w:t xml:space="preserve"> </w:t>
      </w:r>
      <w:r>
        <w:rPr>
          <w:b/>
        </w:rPr>
        <w:t>conhecimento</w:t>
      </w:r>
      <w:r>
        <w:rPr>
          <w:b/>
          <w:spacing w:val="-11"/>
        </w:rPr>
        <w:t xml:space="preserve"> </w:t>
      </w:r>
      <w:r>
        <w:rPr>
          <w:b/>
        </w:rPr>
        <w:t>aos autores sobre a inscrição e regras do presente Concurso.</w:t>
      </w:r>
    </w:p>
    <w:p w14:paraId="14D31D9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68"/>
        </w:tabs>
        <w:spacing w:line="362" w:lineRule="auto"/>
        <w:ind w:right="115" w:firstLine="0"/>
      </w:pPr>
      <w:r>
        <w:t xml:space="preserve">É dever do representante do Curso de Arquitetura e Urbanismo enviar lista dos candidatos </w:t>
      </w:r>
      <w:r>
        <w:rPr>
          <w:spacing w:val="-2"/>
        </w:rPr>
        <w:t>participantes.</w:t>
      </w:r>
    </w:p>
    <w:p w14:paraId="0223B966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45"/>
        </w:tabs>
        <w:spacing w:line="360" w:lineRule="auto"/>
        <w:ind w:right="108" w:firstLine="0"/>
      </w:pPr>
      <w:r>
        <w:t xml:space="preserve">Na inscrição dos trabalhos, o representante da IES deverá apresentar as seguintes informações: </w:t>
      </w:r>
      <w:r>
        <w:rPr>
          <w:b/>
        </w:rPr>
        <w:t>Anexo I – Ficha de Inscrição</w:t>
      </w:r>
      <w:r>
        <w:t>, com os dados do autor do projeto contendo nome, Registro Geral, CPF, data de nascimento, endereço, telefone, e-mail, título e temática do trabalho (Item 3.2), data de aprovação do trabalho, nome e número do registro no CAU do professor orientador (Arquiteto e Urbanista) e do coorientador, caso exista.</w:t>
      </w:r>
    </w:p>
    <w:p w14:paraId="2F8C3BB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00"/>
        </w:tabs>
        <w:spacing w:line="360" w:lineRule="auto"/>
        <w:ind w:right="111" w:firstLine="0"/>
      </w:pPr>
      <w:r>
        <w:t>A partir da inscrição, os participantes, premiados ou não, autorizam o CAU/MT de modo expresso, em</w:t>
      </w:r>
      <w:r>
        <w:rPr>
          <w:spacing w:val="-3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irrevogável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irretratável, a</w:t>
      </w:r>
      <w:r>
        <w:rPr>
          <w:spacing w:val="-4"/>
        </w:rPr>
        <w:t xml:space="preserve"> </w:t>
      </w:r>
      <w:r>
        <w:t>expor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divulgar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e modo de divulgação sem direito a qualquer tipo de remuneração aos seus autores.</w:t>
      </w:r>
    </w:p>
    <w:p w14:paraId="31DBEE7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93"/>
        </w:tabs>
        <w:spacing w:line="360" w:lineRule="auto"/>
        <w:ind w:right="111" w:firstLine="0"/>
      </w:pPr>
      <w:r>
        <w:t xml:space="preserve">Os trabalhos selecionados pelo Curso de Arquitetura e Urbanismo </w:t>
      </w:r>
      <w:r>
        <w:t>deverão obedecer aos critérios</w:t>
      </w:r>
      <w:r>
        <w:rPr>
          <w:spacing w:val="-3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orientação</w:t>
      </w:r>
      <w:r>
        <w:rPr>
          <w:spacing w:val="-3"/>
        </w:rPr>
        <w:t xml:space="preserve"> </w:t>
      </w:r>
      <w:r>
        <w:t>didática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refere</w:t>
      </w:r>
      <w:r>
        <w:rPr>
          <w:spacing w:val="-1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conteúdo</w:t>
      </w:r>
      <w:r>
        <w:rPr>
          <w:spacing w:val="-3"/>
        </w:rPr>
        <w:t xml:space="preserve"> </w:t>
      </w:r>
      <w:r>
        <w:t>e desenvolvimento, bem como em conformidade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Diretrizes Curriculares Nacionais (DCN) do curso de Arquitetura e Urbanismo.</w:t>
      </w:r>
    </w:p>
    <w:p w14:paraId="5D5930C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95"/>
        </w:tabs>
        <w:spacing w:line="360" w:lineRule="auto"/>
        <w:ind w:right="113" w:firstLine="0"/>
      </w:pPr>
      <w:r>
        <w:t>Só serão aceitas inscrições de trabalhos que tenham sido desenvolvidos individualmente, vedada a inscrição de trabalhos desenvolvidos em equipe.</w:t>
      </w:r>
    </w:p>
    <w:p w14:paraId="41B1872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3"/>
        </w:tabs>
        <w:spacing w:line="252" w:lineRule="exact"/>
        <w:ind w:left="663" w:hanging="551"/>
      </w:pPr>
      <w:r>
        <w:t>Os</w:t>
      </w:r>
      <w:r>
        <w:rPr>
          <w:spacing w:val="-13"/>
        </w:rPr>
        <w:t xml:space="preserve"> </w:t>
      </w:r>
      <w:r>
        <w:t>trabalhos,</w:t>
      </w:r>
      <w:r>
        <w:rPr>
          <w:spacing w:val="-7"/>
        </w:rPr>
        <w:t xml:space="preserve"> </w:t>
      </w:r>
      <w:r>
        <w:t>obrigatoriamente,</w:t>
      </w:r>
      <w:r>
        <w:rPr>
          <w:spacing w:val="-7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atender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temáticas</w:t>
      </w:r>
      <w:r>
        <w:rPr>
          <w:spacing w:val="-8"/>
        </w:rPr>
        <w:t xml:space="preserve"> </w:t>
      </w:r>
      <w:r>
        <w:t>estabelecidas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4"/>
        </w:rPr>
        <w:t>3.2.</w:t>
      </w:r>
    </w:p>
    <w:p w14:paraId="5299DD58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3"/>
        </w:tabs>
        <w:spacing w:before="122"/>
        <w:ind w:left="663" w:hanging="551"/>
      </w:pP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aceitos</w:t>
      </w:r>
      <w:r>
        <w:rPr>
          <w:spacing w:val="-7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conteúdo</w:t>
      </w:r>
      <w:r>
        <w:rPr>
          <w:spacing w:val="-11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rPr>
          <w:spacing w:val="-2"/>
        </w:rPr>
        <w:t>teóricos.</w:t>
      </w:r>
    </w:p>
    <w:p w14:paraId="73CD696F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1"/>
        </w:tabs>
        <w:spacing w:before="126" w:line="362" w:lineRule="auto"/>
        <w:ind w:right="113" w:firstLine="0"/>
      </w:pPr>
      <w:r>
        <w:t>Não</w:t>
      </w:r>
      <w:r>
        <w:rPr>
          <w:spacing w:val="-16"/>
        </w:rPr>
        <w:t xml:space="preserve"> </w:t>
      </w:r>
      <w:r>
        <w:t>há</w:t>
      </w:r>
      <w:r>
        <w:rPr>
          <w:spacing w:val="-15"/>
        </w:rPr>
        <w:t xml:space="preserve"> </w:t>
      </w:r>
      <w:r>
        <w:t>impedimento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participação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projetos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estejam</w:t>
      </w:r>
      <w:r>
        <w:rPr>
          <w:spacing w:val="-15"/>
        </w:rPr>
        <w:t xml:space="preserve"> </w:t>
      </w:r>
      <w:r>
        <w:t>concorrendo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outros</w:t>
      </w:r>
      <w:r>
        <w:rPr>
          <w:spacing w:val="-15"/>
        </w:rPr>
        <w:t xml:space="preserve"> </w:t>
      </w:r>
      <w:r>
        <w:t>concursos, mostras ou premiações, tanto regionais, quanto nacionais ou internacionais.</w:t>
      </w:r>
    </w:p>
    <w:p w14:paraId="2A52B9D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6"/>
        </w:tabs>
        <w:spacing w:line="360" w:lineRule="auto"/>
        <w:ind w:right="111" w:firstLine="0"/>
      </w:pPr>
      <w:r>
        <w:t>Não será permitida a participação no Concurso, sob qualquer pretexto, seja na condição de estudante, profissional arquiteto e urbanista, professor orientador, colaborador ou consultor, de Conselheiros (titular e suplente) do CAU/BR ou de qualquer CAU/UF; funcionários, estagiários e consultores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CAU/MT,</w:t>
      </w:r>
      <w:r>
        <w:rPr>
          <w:spacing w:val="-5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Julgadora</w:t>
      </w:r>
      <w:r>
        <w:rPr>
          <w:spacing w:val="-4"/>
        </w:rPr>
        <w:t xml:space="preserve"> </w:t>
      </w:r>
      <w:r>
        <w:t>(CJ)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Concurso,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 xml:space="preserve">sócios ou pessoas que tenham parentesco até o 3º grau com quaisquer pessoas enquadradas nestes </w:t>
      </w:r>
      <w:r>
        <w:rPr>
          <w:spacing w:val="-2"/>
        </w:rPr>
        <w:t>termos.</w:t>
      </w:r>
    </w:p>
    <w:p w14:paraId="42AF4F62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4"/>
        </w:tabs>
        <w:spacing w:line="251" w:lineRule="exact"/>
        <w:ind w:left="664" w:hanging="552"/>
      </w:pPr>
      <w:r>
        <w:t>Os</w:t>
      </w:r>
      <w:r>
        <w:rPr>
          <w:spacing w:val="-12"/>
        </w:rPr>
        <w:t xml:space="preserve"> </w:t>
      </w:r>
      <w:r>
        <w:t>pedidos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obrigatoriamente</w:t>
      </w:r>
      <w:r>
        <w:rPr>
          <w:spacing w:val="-8"/>
        </w:rPr>
        <w:t xml:space="preserve"> </w:t>
      </w:r>
      <w:r>
        <w:t>acompanhados</w:t>
      </w:r>
      <w:r>
        <w:rPr>
          <w:spacing w:val="-9"/>
        </w:rPr>
        <w:t xml:space="preserve"> </w:t>
      </w:r>
      <w:r>
        <w:rPr>
          <w:spacing w:val="-5"/>
        </w:rPr>
        <w:t>de:</w:t>
      </w:r>
    </w:p>
    <w:p w14:paraId="5A852EE1" w14:textId="77777777" w:rsidR="006E6757" w:rsidRDefault="00617318" w:rsidP="00E506F5">
      <w:pPr>
        <w:pStyle w:val="PargrafodaLista"/>
        <w:numPr>
          <w:ilvl w:val="0"/>
          <w:numId w:val="4"/>
        </w:numPr>
        <w:tabs>
          <w:tab w:val="left" w:pos="692"/>
        </w:tabs>
        <w:spacing w:before="124" w:line="362" w:lineRule="auto"/>
        <w:ind w:right="114" w:firstLine="0"/>
      </w:pPr>
      <w:r>
        <w:t>Ficha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Inscrição</w:t>
      </w:r>
      <w:r>
        <w:rPr>
          <w:spacing w:val="36"/>
        </w:rPr>
        <w:t xml:space="preserve"> </w:t>
      </w:r>
      <w:r>
        <w:t>preenchida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assinada</w:t>
      </w:r>
      <w:r>
        <w:rPr>
          <w:spacing w:val="36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aluno,</w:t>
      </w:r>
      <w:r>
        <w:rPr>
          <w:spacing w:val="37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orientador</w:t>
      </w:r>
      <w:r>
        <w:rPr>
          <w:spacing w:val="38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trabalho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pelo coordenador do Curso (Anexo I);</w:t>
      </w:r>
    </w:p>
    <w:p w14:paraId="42644421" w14:textId="77777777" w:rsidR="006E6757" w:rsidRDefault="00617318" w:rsidP="00E506F5">
      <w:pPr>
        <w:pStyle w:val="PargrafodaLista"/>
        <w:numPr>
          <w:ilvl w:val="0"/>
          <w:numId w:val="4"/>
        </w:numPr>
        <w:tabs>
          <w:tab w:val="left" w:pos="699"/>
        </w:tabs>
        <w:spacing w:line="360" w:lineRule="auto"/>
        <w:ind w:right="114" w:firstLine="0"/>
      </w:pPr>
      <w:r>
        <w:t>Ata/parecer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apresentação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trabalho</w:t>
      </w:r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graduação,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conclusão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ou trabalho com nomenclatura similar;</w:t>
      </w:r>
    </w:p>
    <w:p w14:paraId="1B969064" w14:textId="77777777" w:rsidR="006E6757" w:rsidRDefault="00617318" w:rsidP="00E506F5">
      <w:pPr>
        <w:pStyle w:val="PargrafodaLista"/>
        <w:numPr>
          <w:ilvl w:val="0"/>
          <w:numId w:val="4"/>
        </w:numPr>
        <w:tabs>
          <w:tab w:val="left" w:pos="642"/>
        </w:tabs>
        <w:spacing w:line="252" w:lineRule="exact"/>
        <w:ind w:left="642" w:hanging="246"/>
      </w:pPr>
      <w:r>
        <w:t>Pranchas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rPr>
          <w:spacing w:val="-2"/>
        </w:rPr>
        <w:t>Edital;</w:t>
      </w:r>
    </w:p>
    <w:p w14:paraId="7A2DFD1A" w14:textId="77777777" w:rsidR="006E6757" w:rsidRDefault="006E6757" w:rsidP="00E506F5">
      <w:pPr>
        <w:spacing w:line="252" w:lineRule="exact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5153D82A" w14:textId="77777777" w:rsidR="006E6757" w:rsidRDefault="00617318" w:rsidP="00E506F5">
      <w:pPr>
        <w:pStyle w:val="PargrafodaLista"/>
        <w:numPr>
          <w:ilvl w:val="0"/>
          <w:numId w:val="4"/>
        </w:numPr>
        <w:tabs>
          <w:tab w:val="left" w:pos="654"/>
        </w:tabs>
        <w:spacing w:before="4"/>
        <w:ind w:left="654" w:hanging="258"/>
      </w:pPr>
      <w:r>
        <w:lastRenderedPageBreak/>
        <w:t>Dos</w:t>
      </w:r>
      <w:r>
        <w:rPr>
          <w:spacing w:val="-9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constantes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3.4.1.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rPr>
          <w:spacing w:val="-2"/>
        </w:rPr>
        <w:t>Edital;</w:t>
      </w:r>
    </w:p>
    <w:p w14:paraId="189897B4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3"/>
        </w:tabs>
        <w:spacing w:before="127" w:line="360" w:lineRule="auto"/>
        <w:ind w:right="110" w:firstLine="0"/>
      </w:pPr>
      <w:r>
        <w:t xml:space="preserve">A inscrição </w:t>
      </w:r>
      <w:r>
        <w:rPr>
          <w:b/>
        </w:rPr>
        <w:t>gerará 01 (um) número de protocolo de recebimento</w:t>
      </w:r>
      <w:r>
        <w:t>, que será encaminhado pelo CAU/MT ao licitante, que será utilizado para identificar o participante.</w:t>
      </w:r>
    </w:p>
    <w:p w14:paraId="3100A31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4"/>
        </w:tabs>
        <w:spacing w:line="360" w:lineRule="auto"/>
        <w:ind w:right="108" w:firstLine="0"/>
      </w:pPr>
      <w:r>
        <w:t>Será</w:t>
      </w:r>
      <w:r>
        <w:rPr>
          <w:spacing w:val="-4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Arquitetura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Urbanismo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</w:t>
      </w:r>
      <w:r>
        <w:rPr>
          <w:spacing w:val="-6"/>
        </w:rPr>
        <w:t xml:space="preserve"> </w:t>
      </w:r>
      <w:r>
        <w:t>Grosso</w:t>
      </w:r>
      <w:r>
        <w:rPr>
          <w:spacing w:val="-3"/>
        </w:rPr>
        <w:t xml:space="preserve"> </w:t>
      </w:r>
      <w:r>
        <w:t>– CAU/MT</w:t>
      </w:r>
      <w:r>
        <w:rPr>
          <w:spacing w:val="-3"/>
        </w:rPr>
        <w:t xml:space="preserve"> </w:t>
      </w:r>
      <w:r>
        <w:t>(</w:t>
      </w:r>
      <w:hyperlink r:id="rId12">
        <w:r>
          <w:rPr>
            <w:u w:val="single"/>
          </w:rPr>
          <w:t>https://www.caumt.gov.br/</w:t>
        </w:r>
      </w:hyperlink>
      <w:r>
        <w:t>) a</w:t>
      </w:r>
      <w:r>
        <w:rPr>
          <w:spacing w:val="-3"/>
        </w:rPr>
        <w:t xml:space="preserve"> </w:t>
      </w:r>
      <w:r>
        <w:t>lista das inscrições de</w:t>
      </w:r>
      <w:r>
        <w:rPr>
          <w:spacing w:val="-3"/>
        </w:rPr>
        <w:t xml:space="preserve"> </w:t>
      </w:r>
      <w:r>
        <w:t>trabalhos homologadas, por</w:t>
      </w:r>
      <w:r>
        <w:rPr>
          <w:spacing w:val="-2"/>
        </w:rPr>
        <w:t xml:space="preserve"> </w:t>
      </w:r>
      <w:r>
        <w:t>meio do número de protocolo de recebimento e identificação encaminhado aos participantes, na data prevista no Cronograma (Item 13) deste Edital.</w:t>
      </w:r>
    </w:p>
    <w:p w14:paraId="007C926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8"/>
        </w:tabs>
        <w:spacing w:line="360" w:lineRule="auto"/>
        <w:ind w:right="114" w:firstLine="0"/>
      </w:pPr>
      <w:r>
        <w:t xml:space="preserve">O número de </w:t>
      </w:r>
      <w:r>
        <w:t>protocolo de recebimento gerado pelo CAU/MT será utilizado para identificar o trabalho de conclusão de curso e será utilizado pela Comissão Julgadora para avaliação e classificação dos projetos.</w:t>
      </w:r>
    </w:p>
    <w:p w14:paraId="4608467D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420"/>
        </w:tabs>
        <w:spacing w:line="360" w:lineRule="auto"/>
        <w:ind w:right="108" w:firstLine="0"/>
      </w:pPr>
      <w:r>
        <w:t>O vínculo entre o número de protocolo de recebimento e identificação do projeto e o participante que apresentou será sigiloso, sendo que apenas a Comissão Técnica Organizadora terá acesso a essa informação.</w:t>
      </w:r>
    </w:p>
    <w:p w14:paraId="46850C8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81"/>
        </w:tabs>
        <w:spacing w:line="360" w:lineRule="auto"/>
        <w:ind w:right="108" w:firstLine="0"/>
      </w:pPr>
      <w:r>
        <w:t xml:space="preserve">Os trabalhos das inscrições não homologadas não serão disponibilizados para a Comissão </w:t>
      </w:r>
      <w:r>
        <w:rPr>
          <w:spacing w:val="-2"/>
        </w:rPr>
        <w:t>Julgadora.</w:t>
      </w:r>
    </w:p>
    <w:p w14:paraId="793EFB59" w14:textId="77777777" w:rsidR="006E6757" w:rsidRDefault="006E6757" w:rsidP="00E506F5">
      <w:pPr>
        <w:pStyle w:val="Corpodetexto"/>
        <w:spacing w:before="127"/>
        <w:ind w:left="0"/>
      </w:pPr>
    </w:p>
    <w:p w14:paraId="003D70C9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ind w:left="358" w:hanging="246"/>
      </w:pPr>
      <w:r>
        <w:t>CREDENCIAMENTO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ARQUITETURA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URBANISMO</w:t>
      </w:r>
    </w:p>
    <w:p w14:paraId="501C6E6A" w14:textId="77777777" w:rsidR="006E6757" w:rsidRDefault="006E6757" w:rsidP="00E506F5">
      <w:pPr>
        <w:pStyle w:val="Corpodetexto"/>
        <w:ind w:left="0"/>
        <w:rPr>
          <w:b/>
        </w:rPr>
      </w:pPr>
    </w:p>
    <w:p w14:paraId="6DC4B678" w14:textId="77777777" w:rsidR="006E6757" w:rsidRDefault="006E6757" w:rsidP="00E506F5">
      <w:pPr>
        <w:pStyle w:val="Corpodetexto"/>
        <w:ind w:left="0"/>
        <w:rPr>
          <w:b/>
        </w:rPr>
      </w:pPr>
    </w:p>
    <w:p w14:paraId="2E98F947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69"/>
        </w:tabs>
        <w:spacing w:line="360" w:lineRule="auto"/>
        <w:ind w:right="110" w:firstLine="0"/>
      </w:pPr>
      <w:r>
        <w:t xml:space="preserve">O credenciamento do curso/IES deverá ser realizado através do e-mail </w:t>
      </w:r>
      <w:hyperlink r:id="rId13">
        <w:r>
          <w:rPr>
            <w:b/>
          </w:rPr>
          <w:t>concursotcc@caumt.gov.br,</w:t>
        </w:r>
      </w:hyperlink>
      <w:r>
        <w:rPr>
          <w:b/>
        </w:rPr>
        <w:t xml:space="preserve"> </w:t>
      </w:r>
      <w:r>
        <w:t>indicando o nome, cargo, o contato (telefone e e-mail) do representante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enviar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trabalhos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participarão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concurso, fornecer informações e prestar esclarecimentos à Comissão Organizadora.</w:t>
      </w:r>
    </w:p>
    <w:p w14:paraId="3D9FF0F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8"/>
        </w:tabs>
        <w:spacing w:line="360" w:lineRule="auto"/>
        <w:ind w:right="116" w:firstLine="0"/>
      </w:pPr>
      <w:r>
        <w:t xml:space="preserve">O credenciamento do curso/IES poderá ser realizado previamente ou no ato de inscrição dos </w:t>
      </w:r>
      <w:r>
        <w:rPr>
          <w:spacing w:val="-2"/>
        </w:rPr>
        <w:t>trabalhos.</w:t>
      </w:r>
    </w:p>
    <w:p w14:paraId="3BECC55F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4"/>
        </w:tabs>
        <w:spacing w:before="1" w:line="360" w:lineRule="auto"/>
        <w:ind w:right="112" w:firstLine="0"/>
      </w:pPr>
      <w:r>
        <w:t>O</w:t>
      </w:r>
      <w:r>
        <w:rPr>
          <w:spacing w:val="-11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indicado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credenciamento</w:t>
      </w:r>
      <w:r>
        <w:rPr>
          <w:spacing w:val="-12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ser,</w:t>
      </w:r>
      <w:r>
        <w:rPr>
          <w:spacing w:val="-9"/>
        </w:rPr>
        <w:t xml:space="preserve"> </w:t>
      </w:r>
      <w:r>
        <w:t>preferencialmente,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Coordenador</w:t>
      </w:r>
      <w:r>
        <w:rPr>
          <w:spacing w:val="-9"/>
        </w:rPr>
        <w:t xml:space="preserve"> </w:t>
      </w:r>
      <w:r>
        <w:t xml:space="preserve">do Curso de Arquitetura e Urbanismo, podendo ser também o </w:t>
      </w:r>
      <w:r>
        <w:t>Coordenador de TFG/TCC, o chefe de departamento ou o representante legal da IES.</w:t>
      </w:r>
    </w:p>
    <w:p w14:paraId="055C8E7A" w14:textId="77777777" w:rsidR="006E6757" w:rsidRDefault="006E6757" w:rsidP="00E506F5">
      <w:pPr>
        <w:pStyle w:val="Corpodetexto"/>
        <w:spacing w:before="126"/>
        <w:ind w:left="0"/>
      </w:pPr>
    </w:p>
    <w:p w14:paraId="4AD2A44E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ind w:left="358" w:hanging="246"/>
      </w:pPr>
      <w:r>
        <w:t>PRÉ-SELEÇÃO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rPr>
          <w:spacing w:val="-2"/>
        </w:rPr>
        <w:t>TRABALHOS</w:t>
      </w:r>
    </w:p>
    <w:p w14:paraId="0DF610D7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33F0CD0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6"/>
        </w:tabs>
        <w:spacing w:before="1" w:line="360" w:lineRule="auto"/>
        <w:ind w:right="114" w:firstLine="0"/>
      </w:pPr>
      <w:r>
        <w:t>Cabe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Arquitetura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Urbanismo</w:t>
      </w:r>
      <w:r>
        <w:rPr>
          <w:spacing w:val="-9"/>
        </w:rPr>
        <w:t xml:space="preserve"> </w:t>
      </w:r>
      <w:r>
        <w:t>credenciado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pré-seleção,</w:t>
      </w:r>
      <w:r>
        <w:rPr>
          <w:spacing w:val="-8"/>
        </w:rPr>
        <w:t xml:space="preserve"> </w:t>
      </w:r>
      <w:r>
        <w:t>dentre</w:t>
      </w:r>
      <w:r>
        <w:rPr>
          <w:spacing w:val="-9"/>
        </w:rPr>
        <w:t xml:space="preserve"> </w:t>
      </w:r>
      <w:r>
        <w:t>os trabalhos TFG/TCC aprovados, conforme seus próprios critérios.</w:t>
      </w:r>
    </w:p>
    <w:p w14:paraId="37F6D6A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1"/>
        </w:tabs>
        <w:spacing w:line="252" w:lineRule="exact"/>
        <w:ind w:left="541" w:hanging="429"/>
      </w:pPr>
      <w:r>
        <w:t>Não</w:t>
      </w:r>
      <w:r>
        <w:rPr>
          <w:spacing w:val="-8"/>
        </w:rPr>
        <w:t xml:space="preserve"> </w:t>
      </w:r>
      <w:r>
        <w:t>há</w:t>
      </w:r>
      <w:r>
        <w:rPr>
          <w:spacing w:val="-7"/>
        </w:rPr>
        <w:t xml:space="preserve"> </w:t>
      </w:r>
      <w:r>
        <w:t>limites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Instituições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rPr>
          <w:spacing w:val="-2"/>
        </w:rPr>
        <w:t>(IES).</w:t>
      </w:r>
    </w:p>
    <w:p w14:paraId="13963664" w14:textId="77777777" w:rsidR="006E6757" w:rsidRDefault="006E6757" w:rsidP="00E506F5">
      <w:pPr>
        <w:spacing w:line="252" w:lineRule="exact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04B14CC2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spacing w:before="4"/>
        <w:ind w:left="358" w:hanging="246"/>
      </w:pPr>
      <w:r>
        <w:rPr>
          <w:spacing w:val="-2"/>
        </w:rPr>
        <w:lastRenderedPageBreak/>
        <w:t>PRAZOS</w:t>
      </w:r>
    </w:p>
    <w:p w14:paraId="20DA6B52" w14:textId="77777777" w:rsidR="006E6757" w:rsidRDefault="006E6757" w:rsidP="00E506F5">
      <w:pPr>
        <w:pStyle w:val="Corpodetexto"/>
        <w:ind w:left="0"/>
        <w:rPr>
          <w:b/>
        </w:rPr>
      </w:pPr>
    </w:p>
    <w:p w14:paraId="7653EF25" w14:textId="77777777" w:rsidR="006E6757" w:rsidRDefault="006E6757" w:rsidP="00E506F5">
      <w:pPr>
        <w:pStyle w:val="Corpodetexto"/>
        <w:ind w:left="0"/>
        <w:rPr>
          <w:b/>
        </w:rPr>
      </w:pPr>
    </w:p>
    <w:p w14:paraId="0D0A4DC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58"/>
        </w:tabs>
        <w:spacing w:line="360" w:lineRule="auto"/>
        <w:ind w:right="113" w:firstLine="0"/>
      </w:pPr>
      <w:r>
        <w:t xml:space="preserve">Os prazos vinculados à realização concurso estão previstos no Cronograma (Item 12) deste </w:t>
      </w:r>
      <w:r>
        <w:rPr>
          <w:spacing w:val="-2"/>
        </w:rPr>
        <w:t>Edital.</w:t>
      </w:r>
    </w:p>
    <w:p w14:paraId="5F56EED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4"/>
        </w:tabs>
        <w:spacing w:line="360" w:lineRule="auto"/>
        <w:ind w:right="110" w:firstLine="0"/>
      </w:pPr>
      <w:r>
        <w:t>É de</w:t>
      </w:r>
      <w:r>
        <w:rPr>
          <w:spacing w:val="-2"/>
        </w:rPr>
        <w:t xml:space="preserve"> </w:t>
      </w:r>
      <w:r>
        <w:t>responsabilidade do representante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 de Arquitetura e</w:t>
      </w:r>
      <w:r>
        <w:rPr>
          <w:spacing w:val="-2"/>
        </w:rPr>
        <w:t xml:space="preserve"> </w:t>
      </w:r>
      <w:r>
        <w:t>Urbanismo a</w:t>
      </w:r>
      <w:r>
        <w:rPr>
          <w:spacing w:val="-2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e envio dos documentos nos prazos estabelecidos</w:t>
      </w:r>
      <w:r>
        <w:rPr>
          <w:spacing w:val="-2"/>
        </w:rPr>
        <w:t xml:space="preserve"> </w:t>
      </w:r>
      <w:r>
        <w:t>no cronograma, sob pena de desclassificação da inscrição do trabalho.</w:t>
      </w:r>
    </w:p>
    <w:p w14:paraId="25165BC5" w14:textId="77777777" w:rsidR="006E6757" w:rsidRDefault="006E6757" w:rsidP="00E506F5">
      <w:pPr>
        <w:pStyle w:val="Corpodetexto"/>
        <w:spacing w:before="128"/>
        <w:ind w:left="0"/>
      </w:pPr>
    </w:p>
    <w:p w14:paraId="65CB52FB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8"/>
        </w:tabs>
        <w:ind w:left="358" w:hanging="246"/>
      </w:pPr>
      <w:r>
        <w:rPr>
          <w:spacing w:val="-2"/>
        </w:rPr>
        <w:t>DADOS</w:t>
      </w:r>
    </w:p>
    <w:p w14:paraId="443B4CC9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31FDA08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65"/>
        </w:tabs>
        <w:spacing w:line="360" w:lineRule="auto"/>
        <w:ind w:right="108" w:firstLine="0"/>
      </w:pPr>
      <w:r>
        <w:t>O representante do Curso de Arquitetura e Urbanismo deverá informar, no ato do envio de inscrição dos trabalhos, dados do autor do projeto contendo nome, Registro Geral, CPF, data de nascimento, endereço,</w:t>
      </w:r>
      <w:r>
        <w:rPr>
          <w:spacing w:val="-3"/>
        </w:rPr>
        <w:t xml:space="preserve"> </w:t>
      </w:r>
      <w:r>
        <w:t>telefone,</w:t>
      </w:r>
      <w:r>
        <w:rPr>
          <w:spacing w:val="-1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(Item</w:t>
      </w:r>
      <w:r>
        <w:rPr>
          <w:spacing w:val="-1"/>
        </w:rPr>
        <w:t xml:space="preserve"> </w:t>
      </w:r>
      <w:r>
        <w:t>3.2), bem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nome, número do registro no CAU do professor orientador, data de aprovação do trabalho e a temática para a qual está concorrendo, conforme Anexo I – Ficha de Inscrição.</w:t>
      </w:r>
    </w:p>
    <w:p w14:paraId="6A04F96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6"/>
        </w:tabs>
        <w:spacing w:before="1" w:line="360" w:lineRule="auto"/>
        <w:ind w:right="112" w:firstLine="0"/>
      </w:pPr>
      <w:r>
        <w:t>No</w:t>
      </w:r>
      <w:r>
        <w:rPr>
          <w:spacing w:val="-6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credenciamento</w:t>
      </w:r>
      <w:r>
        <w:rPr>
          <w:spacing w:val="-9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informados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nome,</w:t>
      </w:r>
      <w:r>
        <w:rPr>
          <w:spacing w:val="-8"/>
        </w:rPr>
        <w:t xml:space="preserve"> </w:t>
      </w:r>
      <w:r>
        <w:t>cargo,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contato</w:t>
      </w:r>
      <w:r>
        <w:rPr>
          <w:spacing w:val="-8"/>
        </w:rPr>
        <w:t xml:space="preserve"> </w:t>
      </w:r>
      <w:r>
        <w:t>(telefone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e-mail) do representante do curso que será responsável por enviar os trabalhos que participarão do </w:t>
      </w:r>
      <w:r>
        <w:rPr>
          <w:spacing w:val="-2"/>
        </w:rPr>
        <w:t>concurso.</w:t>
      </w:r>
    </w:p>
    <w:p w14:paraId="5BE1608D" w14:textId="77777777" w:rsidR="006E6757" w:rsidRDefault="006E6757" w:rsidP="00E506F5">
      <w:pPr>
        <w:pStyle w:val="Corpodetexto"/>
        <w:spacing w:before="126"/>
        <w:ind w:left="0"/>
      </w:pPr>
    </w:p>
    <w:p w14:paraId="7041E387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359"/>
        </w:tabs>
        <w:ind w:left="359" w:hanging="247"/>
      </w:pPr>
      <w:r>
        <w:t>DIVULGAÇÃO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rPr>
          <w:spacing w:val="-2"/>
        </w:rPr>
        <w:t>HOMOLOGADAS</w:t>
      </w:r>
    </w:p>
    <w:p w14:paraId="2AC297DF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06491A2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31"/>
        </w:tabs>
        <w:spacing w:line="360" w:lineRule="auto"/>
        <w:ind w:right="112" w:firstLine="0"/>
      </w:pPr>
      <w:r>
        <w:t>A</w:t>
      </w:r>
      <w:r>
        <w:rPr>
          <w:spacing w:val="-16"/>
        </w:rPr>
        <w:t xml:space="preserve"> </w:t>
      </w:r>
      <w:r>
        <w:t>conferência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atendimento</w:t>
      </w:r>
      <w:r>
        <w:rPr>
          <w:spacing w:val="-14"/>
        </w:rPr>
        <w:t xml:space="preserve"> </w:t>
      </w:r>
      <w:r>
        <w:t>às</w:t>
      </w:r>
      <w:r>
        <w:rPr>
          <w:spacing w:val="-16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participação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habilitação</w:t>
      </w:r>
      <w:r>
        <w:rPr>
          <w:spacing w:val="-14"/>
        </w:rPr>
        <w:t xml:space="preserve"> </w:t>
      </w:r>
      <w:r>
        <w:t>(item</w:t>
      </w:r>
      <w:r>
        <w:rPr>
          <w:spacing w:val="-13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realizada pela Comissão Técnica Organizadora do Concurso, anteriormente ao envio dos projetos à Comissão Julgadora.</w:t>
      </w:r>
    </w:p>
    <w:p w14:paraId="3D7D49B2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88"/>
        </w:tabs>
        <w:spacing w:before="2" w:line="360" w:lineRule="auto"/>
        <w:ind w:right="112" w:firstLine="0"/>
      </w:pPr>
      <w:r>
        <w:t>As inscrições que não atenderem as condições deste Edital e anexos serão indeferidas, mediante declaração de não homologação da inscrição para participação no presente Concurso.</w:t>
      </w:r>
    </w:p>
    <w:p w14:paraId="0A81115A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995"/>
        </w:tabs>
        <w:spacing w:line="360" w:lineRule="auto"/>
        <w:ind w:left="396" w:right="110" w:firstLine="0"/>
      </w:pPr>
      <w:r>
        <w:t>A</w:t>
      </w:r>
      <w:r>
        <w:rPr>
          <w:spacing w:val="-15"/>
        </w:rPr>
        <w:t xml:space="preserve"> </w:t>
      </w:r>
      <w:r>
        <w:t>lista</w:t>
      </w:r>
      <w:r>
        <w:rPr>
          <w:spacing w:val="-16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inscrições</w:t>
      </w:r>
      <w:r>
        <w:rPr>
          <w:spacing w:val="-13"/>
        </w:rPr>
        <w:t xml:space="preserve"> </w:t>
      </w:r>
      <w:r>
        <w:t>homologadas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homologadas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divulgada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prevista no cronograma do item 13.</w:t>
      </w:r>
    </w:p>
    <w:p w14:paraId="14835B73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0"/>
        </w:tabs>
        <w:spacing w:line="252" w:lineRule="exact"/>
        <w:ind w:left="540" w:hanging="428"/>
      </w:pPr>
      <w:r>
        <w:t>A</w:t>
      </w:r>
      <w:r>
        <w:rPr>
          <w:spacing w:val="-7"/>
        </w:rPr>
        <w:t xml:space="preserve"> </w:t>
      </w:r>
      <w:r>
        <w:t>motivação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homologação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expressa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lista.</w:t>
      </w:r>
    </w:p>
    <w:p w14:paraId="0E5815A2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540"/>
        </w:tabs>
        <w:spacing w:before="126"/>
        <w:ind w:left="540" w:hanging="428"/>
      </w:pPr>
      <w:r>
        <w:t>Da</w:t>
      </w:r>
      <w:r>
        <w:rPr>
          <w:spacing w:val="-4"/>
        </w:rPr>
        <w:t xml:space="preserve"> </w:t>
      </w:r>
      <w:r>
        <w:t>decisão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homologa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caberá</w:t>
      </w:r>
      <w:r>
        <w:rPr>
          <w:spacing w:val="-6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6442ACEF" w14:textId="77777777" w:rsidR="006E6757" w:rsidRDefault="006E6757" w:rsidP="00E506F5">
      <w:pPr>
        <w:pStyle w:val="Corpodetexto"/>
        <w:ind w:left="0"/>
      </w:pPr>
    </w:p>
    <w:p w14:paraId="6CF138CB" w14:textId="77777777" w:rsidR="006E6757" w:rsidRDefault="006E6757" w:rsidP="00E506F5">
      <w:pPr>
        <w:pStyle w:val="Corpodetexto"/>
        <w:ind w:left="0"/>
      </w:pPr>
    </w:p>
    <w:p w14:paraId="7D1CBA21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COMISSÃO</w:t>
      </w:r>
      <w:r>
        <w:rPr>
          <w:spacing w:val="-10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rPr>
          <w:spacing w:val="-2"/>
        </w:rPr>
        <w:t>ORGANIZADORA</w:t>
      </w:r>
    </w:p>
    <w:p w14:paraId="521D83E4" w14:textId="77777777" w:rsidR="006E6757" w:rsidRDefault="006E6757" w:rsidP="00E506F5">
      <w:pPr>
        <w:pStyle w:val="Corpodetexto"/>
        <w:ind w:left="0"/>
        <w:rPr>
          <w:b/>
        </w:rPr>
      </w:pPr>
    </w:p>
    <w:p w14:paraId="51599E10" w14:textId="77777777" w:rsidR="006E6757" w:rsidRDefault="006E6757" w:rsidP="00E506F5">
      <w:pPr>
        <w:pStyle w:val="Corpodetexto"/>
        <w:spacing w:before="1"/>
        <w:ind w:left="0"/>
        <w:rPr>
          <w:b/>
        </w:rPr>
      </w:pPr>
    </w:p>
    <w:p w14:paraId="7611BCA7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1013"/>
        </w:tabs>
        <w:spacing w:before="1" w:line="360" w:lineRule="auto"/>
        <w:ind w:left="396" w:right="115" w:firstLine="0"/>
      </w:pPr>
      <w:r>
        <w:t xml:space="preserve">A Comissão Técnica Organizadora será formada mediante Portaria Presidencial do </w:t>
      </w:r>
      <w:r>
        <w:rPr>
          <w:spacing w:val="-2"/>
        </w:rPr>
        <w:t>CAU/MT.</w:t>
      </w:r>
    </w:p>
    <w:p w14:paraId="217F41A4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2A05E481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201"/>
        </w:tabs>
        <w:spacing w:before="4" w:line="360" w:lineRule="auto"/>
        <w:ind w:left="396" w:right="108" w:firstLine="0"/>
      </w:pPr>
      <w:r>
        <w:t xml:space="preserve">São atribuições da Comissão Técnica Organizadora a assessoria aos </w:t>
      </w:r>
      <w:r>
        <w:t>cursos de Arquitetura e Urbanismo nas etapas de credenciamento, inscrição dos trabalhos, respostas às consultas, recursos, impugnações, comunicação, condução das etapas de premiação.</w:t>
      </w:r>
    </w:p>
    <w:p w14:paraId="3F1BFDFB" w14:textId="77777777" w:rsidR="006E6757" w:rsidRDefault="006E6757" w:rsidP="00E506F5">
      <w:pPr>
        <w:pStyle w:val="Corpodetexto"/>
        <w:spacing w:before="126"/>
        <w:ind w:left="0"/>
      </w:pPr>
    </w:p>
    <w:p w14:paraId="2FEB6D36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COMISSÃO</w:t>
      </w:r>
      <w:r>
        <w:rPr>
          <w:spacing w:val="-10"/>
        </w:rPr>
        <w:t xml:space="preserve"> </w:t>
      </w:r>
      <w:r>
        <w:t>JULGADORA</w:t>
      </w:r>
      <w:r>
        <w:rPr>
          <w:spacing w:val="-11"/>
        </w:rPr>
        <w:t xml:space="preserve"> </w:t>
      </w:r>
      <w:r>
        <w:rPr>
          <w:spacing w:val="-4"/>
        </w:rPr>
        <w:t>(CJ)</w:t>
      </w:r>
    </w:p>
    <w:p w14:paraId="75C98116" w14:textId="77777777" w:rsidR="006E6757" w:rsidRDefault="006E6757" w:rsidP="00E506F5">
      <w:pPr>
        <w:pStyle w:val="Corpodetexto"/>
        <w:ind w:left="0"/>
        <w:rPr>
          <w:b/>
        </w:rPr>
      </w:pPr>
    </w:p>
    <w:p w14:paraId="4E6A2C57" w14:textId="77777777" w:rsidR="006E6757" w:rsidRDefault="006E6757" w:rsidP="00E506F5">
      <w:pPr>
        <w:pStyle w:val="Corpodetexto"/>
        <w:spacing w:before="1"/>
        <w:ind w:left="0"/>
        <w:rPr>
          <w:b/>
        </w:rPr>
      </w:pPr>
    </w:p>
    <w:p w14:paraId="5A33EF7A" w14:textId="7DFE1FA5" w:rsidR="006E6757" w:rsidRPr="0075062D" w:rsidRDefault="00617318" w:rsidP="00E506F5">
      <w:pPr>
        <w:pStyle w:val="PargrafodaLista"/>
        <w:numPr>
          <w:ilvl w:val="1"/>
          <w:numId w:val="8"/>
        </w:numPr>
        <w:tabs>
          <w:tab w:val="left" w:pos="686"/>
        </w:tabs>
        <w:spacing w:before="1" w:line="360" w:lineRule="auto"/>
        <w:ind w:right="108" w:firstLine="0"/>
      </w:pPr>
      <w:r w:rsidRPr="0075062D">
        <w:t xml:space="preserve">A Comissão Julgadora </w:t>
      </w:r>
      <w:r w:rsidRPr="0095455B">
        <w:t xml:space="preserve">será constituída </w:t>
      </w:r>
      <w:r w:rsidR="00110A68" w:rsidRPr="0095455B">
        <w:t>por</w:t>
      </w:r>
      <w:r w:rsidRPr="0095455B">
        <w:t xml:space="preserve"> jurados indicados</w:t>
      </w:r>
      <w:r w:rsidRPr="0075062D">
        <w:t xml:space="preserve"> pela Presidência do CAU/MT, em Portaria Presidencial.</w:t>
      </w:r>
    </w:p>
    <w:p w14:paraId="15770E6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2"/>
        </w:tabs>
        <w:spacing w:line="360" w:lineRule="auto"/>
        <w:ind w:right="117" w:firstLine="0"/>
      </w:pPr>
      <w:r>
        <w:t>Todos os membros da comissão julgadora deverão ser arquitetos e urbanistas, com registro ativo no CAU e não estejam em período de cumprimento, no âmbito do CAU, de sanção por falta ético-disciplinar decorrente de decisão transitada em julgado e nem cumprimento de sanção por infração relacionada com o exercício do mandato ou da profissão, e esteja em dia com suas obrigações, inclusive financeiras, junto ao CAU.</w:t>
      </w:r>
    </w:p>
    <w:p w14:paraId="1370ABFD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37"/>
        </w:tabs>
        <w:spacing w:line="360" w:lineRule="auto"/>
        <w:ind w:left="396" w:right="111" w:firstLine="0"/>
      </w:pPr>
      <w:r>
        <w:t xml:space="preserve">Não poderão integrar a comissão julgadora arquiteto e urbanista com relação a alguma </w:t>
      </w:r>
      <w:r>
        <w:rPr>
          <w:spacing w:val="-4"/>
        </w:rPr>
        <w:t>IES.</w:t>
      </w:r>
    </w:p>
    <w:p w14:paraId="6482B438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9"/>
        </w:tabs>
        <w:spacing w:line="360" w:lineRule="auto"/>
        <w:ind w:right="108" w:firstLine="0"/>
      </w:pPr>
      <w:r>
        <w:t>A Comissão Julgadora será responsável pelo julgamento dos trabalhos inscritos em ambas temáticas previstas no Item 3.2. deste Edital.</w:t>
      </w:r>
    </w:p>
    <w:p w14:paraId="0548A1BD" w14:textId="53E5915D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line="360" w:lineRule="auto"/>
        <w:ind w:right="115" w:firstLine="0"/>
      </w:pPr>
      <w:r>
        <w:t>A composição da Comissão Julgadora será publicada no portal da transparência disponível no site oficial do CAU/MT.</w:t>
      </w:r>
    </w:p>
    <w:p w14:paraId="72031B6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82"/>
        </w:tabs>
        <w:spacing w:before="126" w:line="360" w:lineRule="auto"/>
        <w:ind w:right="110" w:firstLine="0"/>
      </w:pPr>
      <w:r>
        <w:t>A Comissão Técnica Organizadora disponibilizará os documentos do concurso necessários ao</w:t>
      </w:r>
      <w:r>
        <w:rPr>
          <w:spacing w:val="-8"/>
        </w:rPr>
        <w:t xml:space="preserve"> </w:t>
      </w:r>
      <w:r>
        <w:t>julgamento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trabalhos</w:t>
      </w:r>
      <w:r>
        <w:rPr>
          <w:spacing w:val="-7"/>
        </w:rPr>
        <w:t xml:space="preserve"> </w:t>
      </w:r>
      <w:r>
        <w:t>inscritos,</w:t>
      </w:r>
      <w:r>
        <w:rPr>
          <w:spacing w:val="-9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anexos;</w:t>
      </w:r>
      <w:r>
        <w:rPr>
          <w:spacing w:val="-9"/>
        </w:rPr>
        <w:t xml:space="preserve"> </w:t>
      </w:r>
      <w:r>
        <w:t>pedidos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esclarecimentos e</w:t>
      </w:r>
      <w:r>
        <w:rPr>
          <w:spacing w:val="-3"/>
        </w:rPr>
        <w:t xml:space="preserve"> </w:t>
      </w:r>
      <w:r>
        <w:t>respostas</w:t>
      </w:r>
      <w:r>
        <w:rPr>
          <w:spacing w:val="-4"/>
        </w:rPr>
        <w:t xml:space="preserve"> </w:t>
      </w:r>
      <w:r>
        <w:t>apresentadas;</w:t>
      </w:r>
      <w:r>
        <w:rPr>
          <w:spacing w:val="-1"/>
        </w:rPr>
        <w:t xml:space="preserve"> </w:t>
      </w:r>
      <w:r>
        <w:t>arquivos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Pranchas;</w:t>
      </w:r>
      <w:r>
        <w:rPr>
          <w:spacing w:val="-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do trabalho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nomenclatura</w:t>
      </w:r>
      <w:r>
        <w:rPr>
          <w:spacing w:val="-6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 Arquitetura e Urbanismo.</w:t>
      </w:r>
    </w:p>
    <w:p w14:paraId="7C403D4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01"/>
        </w:tabs>
        <w:spacing w:before="2" w:line="360" w:lineRule="auto"/>
        <w:ind w:right="112" w:firstLine="0"/>
      </w:pPr>
      <w:r>
        <w:t xml:space="preserve">A Comissão </w:t>
      </w:r>
      <w:r>
        <w:t>Julgadora reunir-se-á em dia(s) e horário(s) previamente estabelecidos para julgar os trabalhos, em sessão secreta.</w:t>
      </w:r>
    </w:p>
    <w:p w14:paraId="477C940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10"/>
        </w:tabs>
        <w:spacing w:line="360" w:lineRule="auto"/>
        <w:ind w:right="114" w:firstLine="0"/>
      </w:pPr>
      <w:r>
        <w:t>No início da Sessão de Julgamento serão escolhidos dentre os membros da Comissão Julgadora, o Presidente e os relatores dos trabalhos.</w:t>
      </w:r>
    </w:p>
    <w:p w14:paraId="1146CCE6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spacing w:line="360" w:lineRule="auto"/>
        <w:ind w:right="111" w:firstLine="0"/>
      </w:pPr>
      <w:r>
        <w:t>Serão</w:t>
      </w:r>
      <w:r>
        <w:rPr>
          <w:spacing w:val="-4"/>
        </w:rPr>
        <w:t xml:space="preserve"> </w:t>
      </w:r>
      <w:r>
        <w:t>definidos,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comum</w:t>
      </w:r>
      <w:r>
        <w:rPr>
          <w:spacing w:val="-6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Julgadora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Comissão Técnica Organizadora, os procedimentos de condução das atividades e prazos que não estejam previstos neste Edital.</w:t>
      </w:r>
    </w:p>
    <w:p w14:paraId="642F418F" w14:textId="77777777" w:rsidR="006E6757" w:rsidRDefault="006E6757" w:rsidP="00E506F5">
      <w:pPr>
        <w:pStyle w:val="Corpodetexto"/>
        <w:spacing w:before="127"/>
        <w:ind w:left="0"/>
      </w:pPr>
    </w:p>
    <w:p w14:paraId="03F2F906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CONDIÇÕES</w:t>
      </w:r>
      <w:r>
        <w:rPr>
          <w:spacing w:val="-13"/>
        </w:rPr>
        <w:t xml:space="preserve"> </w:t>
      </w:r>
      <w:r>
        <w:rPr>
          <w:spacing w:val="-2"/>
        </w:rPr>
        <w:t>GERAIS</w:t>
      </w:r>
    </w:p>
    <w:p w14:paraId="1B480824" w14:textId="77777777" w:rsidR="006E6757" w:rsidRDefault="006E6757" w:rsidP="00E506F5">
      <w:pPr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356CFFF5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before="4" w:line="360" w:lineRule="auto"/>
        <w:ind w:right="115" w:firstLine="0"/>
      </w:pPr>
      <w:r>
        <w:t xml:space="preserve">Os trabalhos </w:t>
      </w:r>
      <w:r>
        <w:t>inscritos deverão ter sido desenvolvidos em conformidade com os campos de atuação e atribuições do profissional Arquiteto e</w:t>
      </w:r>
      <w:r>
        <w:rPr>
          <w:spacing w:val="-2"/>
        </w:rPr>
        <w:t xml:space="preserve"> </w:t>
      </w:r>
      <w:r>
        <w:t>Urbanista disciplinados pela Lei nº 12.378/2010 e Resolução nº 21, de 05 de abril de 2012 do CAU/BR.</w:t>
      </w:r>
    </w:p>
    <w:p w14:paraId="31A41A4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84"/>
        </w:tabs>
        <w:spacing w:line="360" w:lineRule="auto"/>
        <w:ind w:right="113" w:firstLine="0"/>
      </w:pPr>
      <w:r>
        <w:t>O professor orientador deverá estar com seu registro ativo e regular com suas obrigações perante o CAU, assim como não poderá</w:t>
      </w:r>
      <w:r>
        <w:rPr>
          <w:spacing w:val="-2"/>
        </w:rPr>
        <w:t xml:space="preserve"> </w:t>
      </w:r>
      <w:r>
        <w:t>estar cumprindo sanção por</w:t>
      </w:r>
      <w:r>
        <w:rPr>
          <w:spacing w:val="-1"/>
        </w:rPr>
        <w:t xml:space="preserve"> </w:t>
      </w:r>
      <w:r>
        <w:t>falta ético disciplinar no CAU ou sanção por infração em razão do exercício do mandato ou infração do exercício profissional.</w:t>
      </w:r>
    </w:p>
    <w:p w14:paraId="7F91833D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43"/>
        </w:tabs>
        <w:spacing w:before="1" w:line="360" w:lineRule="auto"/>
        <w:ind w:left="396" w:right="114" w:firstLine="0"/>
      </w:pPr>
      <w:r>
        <w:t>O professor orientador que não preencher os requisitos do item 12.2, em que pese ter sido citado na ficha de inscrição do trabalho, não receberá diplomação de menção honrosa;</w:t>
      </w:r>
    </w:p>
    <w:p w14:paraId="0C64ACC1" w14:textId="74FE0FB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48"/>
        </w:tabs>
        <w:spacing w:line="360" w:lineRule="auto"/>
        <w:ind w:left="396" w:right="106" w:firstLine="0"/>
      </w:pPr>
      <w:r>
        <w:t>Não serão prejudicados os trabalhos cujos professores orientadores não atendam aos requisitos do Item 1</w:t>
      </w:r>
      <w:r w:rsidR="00CB6B57">
        <w:t>2</w:t>
      </w:r>
      <w:r>
        <w:t>.2.</w:t>
      </w:r>
    </w:p>
    <w:p w14:paraId="0D4429AE" w14:textId="77777777" w:rsidR="006E6757" w:rsidRDefault="006E6757" w:rsidP="00E506F5">
      <w:pPr>
        <w:pStyle w:val="Corpodetexto"/>
        <w:spacing w:before="126"/>
        <w:ind w:left="0"/>
      </w:pPr>
    </w:p>
    <w:p w14:paraId="0AFFA938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rPr>
          <w:spacing w:val="-2"/>
        </w:rPr>
        <w:t>CRONOGRAMA</w:t>
      </w:r>
    </w:p>
    <w:p w14:paraId="0D0B74E1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0B8FA3AC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ind w:left="662" w:hanging="550"/>
      </w:pPr>
      <w:r>
        <w:t>Serão</w:t>
      </w:r>
      <w:r>
        <w:rPr>
          <w:spacing w:val="-8"/>
        </w:rPr>
        <w:t xml:space="preserve"> </w:t>
      </w:r>
      <w:r>
        <w:t>obedecidas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etapas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seguir:</w:t>
      </w:r>
    </w:p>
    <w:p w14:paraId="2086BF59" w14:textId="77777777" w:rsidR="006E6757" w:rsidRDefault="006E6757" w:rsidP="00E506F5">
      <w:pPr>
        <w:pStyle w:val="Corpodetexto"/>
        <w:ind w:left="0"/>
        <w:rPr>
          <w:sz w:val="20"/>
        </w:rPr>
      </w:pPr>
    </w:p>
    <w:p w14:paraId="6C678635" w14:textId="77777777" w:rsidR="006E6757" w:rsidRDefault="006E6757" w:rsidP="00E506F5">
      <w:pPr>
        <w:pStyle w:val="Corpodetexto"/>
        <w:spacing w:before="48"/>
        <w:ind w:left="0"/>
        <w:rPr>
          <w:sz w:val="20"/>
        </w:rPr>
      </w:pPr>
    </w:p>
    <w:tbl>
      <w:tblPr>
        <w:tblStyle w:val="TableNormal"/>
        <w:tblW w:w="100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82"/>
        <w:gridCol w:w="2693"/>
      </w:tblGrid>
      <w:tr w:rsidR="006E6757" w14:paraId="5C2F08AC" w14:textId="77777777" w:rsidTr="000E3F7D">
        <w:trPr>
          <w:trHeight w:val="378"/>
        </w:trPr>
        <w:tc>
          <w:tcPr>
            <w:tcW w:w="704" w:type="dxa"/>
          </w:tcPr>
          <w:p w14:paraId="5A948707" w14:textId="77777777" w:rsidR="006E6757" w:rsidRDefault="00617318" w:rsidP="00E506F5">
            <w:pPr>
              <w:pStyle w:val="TableParagraph"/>
              <w:ind w:left="14" w:right="1"/>
              <w:jc w:val="both"/>
            </w:pPr>
            <w:r>
              <w:rPr>
                <w:spacing w:val="-4"/>
              </w:rPr>
              <w:t>Item</w:t>
            </w:r>
          </w:p>
        </w:tc>
        <w:tc>
          <w:tcPr>
            <w:tcW w:w="6682" w:type="dxa"/>
          </w:tcPr>
          <w:p w14:paraId="0F0D076A" w14:textId="77777777" w:rsidR="006E6757" w:rsidRPr="00617318" w:rsidRDefault="00617318" w:rsidP="00E506F5">
            <w:pPr>
              <w:pStyle w:val="TableParagraph"/>
              <w:ind w:left="11"/>
              <w:jc w:val="both"/>
              <w:rPr>
                <w:spacing w:val="-2"/>
              </w:rPr>
            </w:pPr>
            <w:r>
              <w:rPr>
                <w:spacing w:val="-2"/>
              </w:rPr>
              <w:t>Descrição</w:t>
            </w:r>
          </w:p>
        </w:tc>
        <w:tc>
          <w:tcPr>
            <w:tcW w:w="2693" w:type="dxa"/>
          </w:tcPr>
          <w:p w14:paraId="01E22841" w14:textId="77777777" w:rsidR="006E6757" w:rsidRPr="00617318" w:rsidRDefault="00617318" w:rsidP="00E506F5">
            <w:pPr>
              <w:pStyle w:val="TableParagraph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Data/período</w:t>
            </w:r>
          </w:p>
        </w:tc>
      </w:tr>
      <w:tr w:rsidR="006E6757" w14:paraId="4065E4A9" w14:textId="77777777" w:rsidTr="000E3F7D">
        <w:trPr>
          <w:trHeight w:val="379"/>
        </w:trPr>
        <w:tc>
          <w:tcPr>
            <w:tcW w:w="704" w:type="dxa"/>
          </w:tcPr>
          <w:p w14:paraId="136C9E22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1</w:t>
            </w:r>
          </w:p>
        </w:tc>
        <w:tc>
          <w:tcPr>
            <w:tcW w:w="6682" w:type="dxa"/>
          </w:tcPr>
          <w:p w14:paraId="48FB3B31" w14:textId="77777777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Publicação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Edital</w:t>
            </w:r>
          </w:p>
        </w:tc>
        <w:tc>
          <w:tcPr>
            <w:tcW w:w="2693" w:type="dxa"/>
          </w:tcPr>
          <w:p w14:paraId="691AB385" w14:textId="11CC2BF6" w:rsidR="006E6757" w:rsidRPr="00617318" w:rsidRDefault="00AA2772" w:rsidP="00E506F5">
            <w:pPr>
              <w:pStyle w:val="TableParagraph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05/08</w:t>
            </w:r>
            <w:r w:rsidR="00D52C99" w:rsidRPr="00617318">
              <w:rPr>
                <w:spacing w:val="-2"/>
              </w:rPr>
              <w:t>/2024</w:t>
            </w:r>
          </w:p>
        </w:tc>
      </w:tr>
      <w:tr w:rsidR="006E6757" w14:paraId="511CF941" w14:textId="77777777" w:rsidTr="000E3F7D">
        <w:trPr>
          <w:trHeight w:val="378"/>
        </w:trPr>
        <w:tc>
          <w:tcPr>
            <w:tcW w:w="704" w:type="dxa"/>
          </w:tcPr>
          <w:p w14:paraId="2001FE17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2</w:t>
            </w:r>
          </w:p>
        </w:tc>
        <w:tc>
          <w:tcPr>
            <w:tcW w:w="6682" w:type="dxa"/>
          </w:tcPr>
          <w:p w14:paraId="077D71E7" w14:textId="010E3BC3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Prazo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para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recebimento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das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inscrições</w:t>
            </w:r>
            <w:r w:rsidR="00B54BC6">
              <w:rPr>
                <w:spacing w:val="-2"/>
              </w:rPr>
              <w:t xml:space="preserve"> – 35 dias úteis</w:t>
            </w:r>
          </w:p>
        </w:tc>
        <w:tc>
          <w:tcPr>
            <w:tcW w:w="2693" w:type="dxa"/>
          </w:tcPr>
          <w:p w14:paraId="72877193" w14:textId="6BC2A3C3" w:rsidR="006E6757" w:rsidRPr="00617318" w:rsidRDefault="00D52C99" w:rsidP="00E506F5">
            <w:pPr>
              <w:pStyle w:val="TableParagraph"/>
              <w:ind w:left="10" w:right="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05/08/2024 à 23/09/2024</w:t>
            </w:r>
          </w:p>
        </w:tc>
      </w:tr>
      <w:tr w:rsidR="006E6757" w14:paraId="00382664" w14:textId="77777777" w:rsidTr="000E3F7D">
        <w:trPr>
          <w:trHeight w:val="1518"/>
        </w:trPr>
        <w:tc>
          <w:tcPr>
            <w:tcW w:w="704" w:type="dxa"/>
          </w:tcPr>
          <w:p w14:paraId="5F931F55" w14:textId="77777777" w:rsidR="006E6757" w:rsidRDefault="00617318" w:rsidP="00E506F5">
            <w:pPr>
              <w:pStyle w:val="TableParagraph"/>
              <w:spacing w:before="2"/>
              <w:ind w:left="14"/>
              <w:jc w:val="both"/>
            </w:pPr>
            <w:r>
              <w:rPr>
                <w:spacing w:val="-10"/>
              </w:rPr>
              <w:t>3</w:t>
            </w:r>
          </w:p>
        </w:tc>
        <w:tc>
          <w:tcPr>
            <w:tcW w:w="6682" w:type="dxa"/>
          </w:tcPr>
          <w:p w14:paraId="2A25EF39" w14:textId="77777777" w:rsidR="006E6757" w:rsidRPr="00617318" w:rsidRDefault="00617318" w:rsidP="00617318">
            <w:pPr>
              <w:pStyle w:val="TableParagraph"/>
              <w:ind w:left="1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Prazo para pedido de impugnação ou pedido de esclarecimento de dúvidas sobre o Edital</w:t>
            </w:r>
          </w:p>
        </w:tc>
        <w:tc>
          <w:tcPr>
            <w:tcW w:w="2693" w:type="dxa"/>
          </w:tcPr>
          <w:p w14:paraId="0C573467" w14:textId="6415E561" w:rsidR="006E6757" w:rsidRPr="00617318" w:rsidRDefault="00617318" w:rsidP="00E506F5">
            <w:pPr>
              <w:pStyle w:val="TableParagraph"/>
              <w:spacing w:before="2" w:line="360" w:lineRule="auto"/>
              <w:ind w:left="10" w:right="2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até</w:t>
            </w:r>
            <w:r w:rsidRPr="00617318">
              <w:rPr>
                <w:spacing w:val="-2"/>
              </w:rPr>
              <w:t xml:space="preserve"> </w:t>
            </w:r>
            <w:r w:rsidR="00EB59D3" w:rsidRPr="00617318">
              <w:rPr>
                <w:spacing w:val="-2"/>
              </w:rPr>
              <w:t>3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(</w:t>
            </w:r>
            <w:r w:rsidR="00EB59D3" w:rsidRPr="00617318">
              <w:rPr>
                <w:spacing w:val="-2"/>
              </w:rPr>
              <w:t>três</w:t>
            </w:r>
            <w:r w:rsidRPr="00617318">
              <w:rPr>
                <w:spacing w:val="-2"/>
              </w:rPr>
              <w:t>)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 xml:space="preserve">dias úteis antes do </w:t>
            </w:r>
            <w:r w:rsidRPr="00617318">
              <w:rPr>
                <w:spacing w:val="-2"/>
              </w:rPr>
              <w:t>encerramento</w:t>
            </w:r>
          </w:p>
          <w:p w14:paraId="08820CF7" w14:textId="77777777" w:rsidR="006E6757" w:rsidRPr="00617318" w:rsidRDefault="00617318" w:rsidP="00E506F5">
            <w:pPr>
              <w:pStyle w:val="TableParagraph"/>
              <w:spacing w:line="252" w:lineRule="exact"/>
              <w:ind w:left="10" w:right="2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das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inscrições</w:t>
            </w:r>
          </w:p>
        </w:tc>
      </w:tr>
      <w:tr w:rsidR="006E6757" w14:paraId="48CB9A3E" w14:textId="77777777" w:rsidTr="000E3F7D">
        <w:trPr>
          <w:trHeight w:val="758"/>
        </w:trPr>
        <w:tc>
          <w:tcPr>
            <w:tcW w:w="704" w:type="dxa"/>
          </w:tcPr>
          <w:p w14:paraId="052588D2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4</w:t>
            </w:r>
          </w:p>
        </w:tc>
        <w:tc>
          <w:tcPr>
            <w:tcW w:w="6682" w:type="dxa"/>
          </w:tcPr>
          <w:p w14:paraId="434645EA" w14:textId="1FF3898F" w:rsidR="006E6757" w:rsidRPr="00617318" w:rsidRDefault="00617318" w:rsidP="00EB59D3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Período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para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análise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condições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participação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documentos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="00EB59D3"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habilitação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para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efeito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homologação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das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inscrições</w:t>
            </w:r>
          </w:p>
        </w:tc>
        <w:tc>
          <w:tcPr>
            <w:tcW w:w="2693" w:type="dxa"/>
          </w:tcPr>
          <w:p w14:paraId="79F50B9E" w14:textId="0A5F0A41" w:rsidR="006E6757" w:rsidRPr="00617318" w:rsidRDefault="00D52C99" w:rsidP="00E506F5">
            <w:pPr>
              <w:pStyle w:val="TableParagraph"/>
              <w:ind w:left="10" w:right="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24/09/2024 a 26/09/2024</w:t>
            </w:r>
          </w:p>
        </w:tc>
      </w:tr>
      <w:tr w:rsidR="006E6757" w14:paraId="7FF8B16C" w14:textId="77777777" w:rsidTr="000E3F7D">
        <w:trPr>
          <w:trHeight w:val="381"/>
        </w:trPr>
        <w:tc>
          <w:tcPr>
            <w:tcW w:w="704" w:type="dxa"/>
          </w:tcPr>
          <w:p w14:paraId="45E92174" w14:textId="77777777" w:rsidR="006E6757" w:rsidRDefault="00617318" w:rsidP="00E506F5">
            <w:pPr>
              <w:pStyle w:val="TableParagraph"/>
              <w:spacing w:before="2"/>
              <w:ind w:left="14"/>
              <w:jc w:val="both"/>
            </w:pPr>
            <w:r>
              <w:rPr>
                <w:spacing w:val="-10"/>
              </w:rPr>
              <w:t>5</w:t>
            </w:r>
          </w:p>
        </w:tc>
        <w:tc>
          <w:tcPr>
            <w:tcW w:w="6682" w:type="dxa"/>
          </w:tcPr>
          <w:p w14:paraId="1BB52C52" w14:textId="77777777" w:rsidR="006E6757" w:rsidRPr="00617318" w:rsidRDefault="00617318" w:rsidP="00E506F5">
            <w:pPr>
              <w:pStyle w:val="TableParagraph"/>
              <w:spacing w:before="2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Publicação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lista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inscrições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homologadas</w:t>
            </w:r>
          </w:p>
        </w:tc>
        <w:tc>
          <w:tcPr>
            <w:tcW w:w="2693" w:type="dxa"/>
          </w:tcPr>
          <w:p w14:paraId="1071FCB7" w14:textId="036F9023" w:rsidR="006E6757" w:rsidRPr="00617318" w:rsidRDefault="00D52C99" w:rsidP="00E506F5">
            <w:pPr>
              <w:pStyle w:val="TableParagraph"/>
              <w:spacing w:before="2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27/09/2024</w:t>
            </w:r>
          </w:p>
        </w:tc>
      </w:tr>
      <w:tr w:rsidR="006E6757" w14:paraId="364BCF5D" w14:textId="77777777" w:rsidTr="000E3F7D">
        <w:trPr>
          <w:trHeight w:val="758"/>
        </w:trPr>
        <w:tc>
          <w:tcPr>
            <w:tcW w:w="704" w:type="dxa"/>
          </w:tcPr>
          <w:p w14:paraId="02BB7E3D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6</w:t>
            </w:r>
          </w:p>
        </w:tc>
        <w:tc>
          <w:tcPr>
            <w:tcW w:w="6682" w:type="dxa"/>
          </w:tcPr>
          <w:p w14:paraId="6DE6A354" w14:textId="77777777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Prazo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para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interposição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recurso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contra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a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lista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homologação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das</w:t>
            </w:r>
          </w:p>
          <w:p w14:paraId="4414BE0F" w14:textId="6A6BBB49" w:rsidR="006E6757" w:rsidRPr="00617318" w:rsidRDefault="00D52C99" w:rsidP="00E506F5">
            <w:pPr>
              <w:pStyle w:val="TableParagraph"/>
              <w:spacing w:before="126"/>
              <w:jc w:val="both"/>
              <w:rPr>
                <w:spacing w:val="-2"/>
              </w:rPr>
            </w:pPr>
            <w:r>
              <w:rPr>
                <w:spacing w:val="-2"/>
              </w:rPr>
              <w:t>Inscrições – 0</w:t>
            </w:r>
            <w:r w:rsidR="00EB59D3">
              <w:rPr>
                <w:spacing w:val="-2"/>
              </w:rPr>
              <w:t>3</w:t>
            </w:r>
            <w:r>
              <w:rPr>
                <w:spacing w:val="-2"/>
              </w:rPr>
              <w:t xml:space="preserve"> dias úteis</w:t>
            </w:r>
          </w:p>
        </w:tc>
        <w:tc>
          <w:tcPr>
            <w:tcW w:w="2693" w:type="dxa"/>
          </w:tcPr>
          <w:p w14:paraId="6ACC2F9F" w14:textId="5315CC47" w:rsidR="006E6757" w:rsidRPr="00617318" w:rsidRDefault="00D52C99" w:rsidP="00E506F5">
            <w:pPr>
              <w:pStyle w:val="TableParagraph"/>
              <w:ind w:left="10" w:right="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30/09/2024 à 0</w:t>
            </w:r>
            <w:r w:rsidR="00EB59D3" w:rsidRPr="00617318">
              <w:rPr>
                <w:spacing w:val="-2"/>
              </w:rPr>
              <w:t>2</w:t>
            </w:r>
            <w:r w:rsidRPr="00617318">
              <w:rPr>
                <w:spacing w:val="-2"/>
              </w:rPr>
              <w:t>/10/2024</w:t>
            </w:r>
          </w:p>
        </w:tc>
      </w:tr>
      <w:tr w:rsidR="006E6757" w14:paraId="58B03E31" w14:textId="77777777" w:rsidTr="000E3F7D">
        <w:trPr>
          <w:trHeight w:val="378"/>
        </w:trPr>
        <w:tc>
          <w:tcPr>
            <w:tcW w:w="704" w:type="dxa"/>
          </w:tcPr>
          <w:p w14:paraId="155EEC25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7</w:t>
            </w:r>
          </w:p>
        </w:tc>
        <w:tc>
          <w:tcPr>
            <w:tcW w:w="6682" w:type="dxa"/>
          </w:tcPr>
          <w:p w14:paraId="7595F43F" w14:textId="4AE83FC9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Período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julgamento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seleção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dos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trabalhos</w:t>
            </w:r>
            <w:r w:rsidR="000E3F7D">
              <w:rPr>
                <w:spacing w:val="-2"/>
              </w:rPr>
              <w:t xml:space="preserve"> – 15 dias úteis</w:t>
            </w:r>
          </w:p>
        </w:tc>
        <w:tc>
          <w:tcPr>
            <w:tcW w:w="2693" w:type="dxa"/>
          </w:tcPr>
          <w:p w14:paraId="14C8068E" w14:textId="52817D49" w:rsidR="006E6757" w:rsidRPr="00617318" w:rsidRDefault="000E3F7D" w:rsidP="00EB59D3">
            <w:pPr>
              <w:pStyle w:val="TableParagraph"/>
              <w:ind w:left="10" w:right="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0</w:t>
            </w:r>
            <w:r w:rsidR="00EB59D3" w:rsidRPr="00617318">
              <w:rPr>
                <w:spacing w:val="-2"/>
              </w:rPr>
              <w:t>3</w:t>
            </w:r>
            <w:r w:rsidRPr="00617318">
              <w:rPr>
                <w:spacing w:val="-2"/>
              </w:rPr>
              <w:t>/10/2024 a 2</w:t>
            </w:r>
            <w:r w:rsidR="00EB59D3" w:rsidRPr="00617318">
              <w:rPr>
                <w:spacing w:val="-2"/>
              </w:rPr>
              <w:t>4</w:t>
            </w:r>
            <w:r w:rsidRPr="00617318">
              <w:rPr>
                <w:spacing w:val="-2"/>
              </w:rPr>
              <w:t xml:space="preserve">/10/2024 </w:t>
            </w:r>
          </w:p>
        </w:tc>
      </w:tr>
      <w:tr w:rsidR="006E6757" w14:paraId="7E68B644" w14:textId="77777777" w:rsidTr="000E3F7D">
        <w:trPr>
          <w:trHeight w:val="760"/>
        </w:trPr>
        <w:tc>
          <w:tcPr>
            <w:tcW w:w="704" w:type="dxa"/>
          </w:tcPr>
          <w:p w14:paraId="7C4EB803" w14:textId="77777777" w:rsidR="006E6757" w:rsidRDefault="00617318" w:rsidP="00E506F5">
            <w:pPr>
              <w:pStyle w:val="TableParagraph"/>
              <w:spacing w:before="2"/>
              <w:ind w:left="14"/>
              <w:jc w:val="both"/>
            </w:pPr>
            <w:r>
              <w:rPr>
                <w:spacing w:val="-10"/>
              </w:rPr>
              <w:t>8</w:t>
            </w:r>
          </w:p>
        </w:tc>
        <w:tc>
          <w:tcPr>
            <w:tcW w:w="6682" w:type="dxa"/>
          </w:tcPr>
          <w:p w14:paraId="6BF2E22A" w14:textId="23D851D6" w:rsidR="006E6757" w:rsidRPr="00617318" w:rsidRDefault="00617318" w:rsidP="00EB59D3">
            <w:pPr>
              <w:pStyle w:val="TableParagraph"/>
              <w:spacing w:before="2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Publicação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lista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dos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trabalhos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em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ordem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classificação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</w:t>
            </w:r>
            <w:r w:rsidR="00EB59D3"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Resultado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preliminar</w:t>
            </w:r>
          </w:p>
        </w:tc>
        <w:tc>
          <w:tcPr>
            <w:tcW w:w="2693" w:type="dxa"/>
          </w:tcPr>
          <w:p w14:paraId="5FDB62C3" w14:textId="1DBDACF6" w:rsidR="006E6757" w:rsidRPr="00617318" w:rsidRDefault="00617318" w:rsidP="00E506F5">
            <w:pPr>
              <w:pStyle w:val="TableParagraph"/>
              <w:spacing w:before="2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2</w:t>
            </w:r>
            <w:r w:rsidR="00EB59D3" w:rsidRPr="00617318">
              <w:rPr>
                <w:spacing w:val="-2"/>
              </w:rPr>
              <w:t>5</w:t>
            </w:r>
            <w:r w:rsidRPr="00617318">
              <w:rPr>
                <w:spacing w:val="-2"/>
              </w:rPr>
              <w:t>/</w:t>
            </w:r>
            <w:r w:rsidR="000E3F7D" w:rsidRPr="00617318">
              <w:rPr>
                <w:spacing w:val="-2"/>
              </w:rPr>
              <w:t>10/2024</w:t>
            </w:r>
          </w:p>
        </w:tc>
      </w:tr>
      <w:tr w:rsidR="006E6757" w14:paraId="5AFBCDC4" w14:textId="77777777" w:rsidTr="000E3F7D">
        <w:trPr>
          <w:trHeight w:val="378"/>
        </w:trPr>
        <w:tc>
          <w:tcPr>
            <w:tcW w:w="704" w:type="dxa"/>
          </w:tcPr>
          <w:p w14:paraId="12255055" w14:textId="77777777" w:rsidR="006E6757" w:rsidRDefault="00617318" w:rsidP="00E506F5">
            <w:pPr>
              <w:pStyle w:val="TableParagraph"/>
              <w:ind w:left="14"/>
              <w:jc w:val="both"/>
            </w:pPr>
            <w:r>
              <w:rPr>
                <w:spacing w:val="-10"/>
              </w:rPr>
              <w:t>9</w:t>
            </w:r>
          </w:p>
        </w:tc>
        <w:tc>
          <w:tcPr>
            <w:tcW w:w="6682" w:type="dxa"/>
          </w:tcPr>
          <w:p w14:paraId="3C8789A5" w14:textId="1A22F048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Prazo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para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interposição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recurso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em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face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do</w:t>
            </w:r>
            <w:r w:rsidRPr="00617318">
              <w:rPr>
                <w:spacing w:val="-2"/>
              </w:rPr>
              <w:t xml:space="preserve"> </w:t>
            </w:r>
            <w:r w:rsidRPr="00617318">
              <w:rPr>
                <w:spacing w:val="-2"/>
              </w:rPr>
              <w:t>resultado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preliminar</w:t>
            </w:r>
            <w:r w:rsidR="000E3F7D">
              <w:rPr>
                <w:spacing w:val="-2"/>
              </w:rPr>
              <w:t xml:space="preserve"> – 0</w:t>
            </w:r>
            <w:r w:rsidR="00EB59D3">
              <w:rPr>
                <w:spacing w:val="-2"/>
              </w:rPr>
              <w:t>3</w:t>
            </w:r>
            <w:r w:rsidR="000E3F7D">
              <w:rPr>
                <w:spacing w:val="-2"/>
              </w:rPr>
              <w:t xml:space="preserve"> dias úteis</w:t>
            </w:r>
          </w:p>
        </w:tc>
        <w:tc>
          <w:tcPr>
            <w:tcW w:w="2693" w:type="dxa"/>
          </w:tcPr>
          <w:p w14:paraId="36B864B2" w14:textId="0AD0A500" w:rsidR="006E6757" w:rsidRPr="00617318" w:rsidRDefault="00EB59D3" w:rsidP="00E506F5">
            <w:pPr>
              <w:pStyle w:val="TableParagraph"/>
              <w:ind w:left="10" w:right="1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28/</w:t>
            </w:r>
            <w:r w:rsidR="000E3F7D" w:rsidRPr="00617318">
              <w:rPr>
                <w:spacing w:val="-2"/>
              </w:rPr>
              <w:t>10/2024</w:t>
            </w:r>
            <w:r w:rsidRPr="00617318">
              <w:rPr>
                <w:spacing w:val="-2"/>
              </w:rPr>
              <w:t xml:space="preserve"> à 31/10</w:t>
            </w:r>
            <w:r w:rsidR="000E3F7D" w:rsidRPr="00617318">
              <w:rPr>
                <w:spacing w:val="-2"/>
              </w:rPr>
              <w:t>/2024</w:t>
            </w:r>
          </w:p>
        </w:tc>
      </w:tr>
      <w:tr w:rsidR="006E6757" w14:paraId="7EAC9448" w14:textId="77777777" w:rsidTr="000E3F7D">
        <w:trPr>
          <w:trHeight w:val="378"/>
        </w:trPr>
        <w:tc>
          <w:tcPr>
            <w:tcW w:w="704" w:type="dxa"/>
          </w:tcPr>
          <w:p w14:paraId="0911AE86" w14:textId="77777777" w:rsidR="006E6757" w:rsidRDefault="00617318" w:rsidP="00E506F5">
            <w:pPr>
              <w:pStyle w:val="TableParagraph"/>
              <w:ind w:left="14" w:right="2"/>
              <w:jc w:val="both"/>
            </w:pPr>
            <w:r>
              <w:rPr>
                <w:spacing w:val="-5"/>
              </w:rPr>
              <w:t>10</w:t>
            </w:r>
          </w:p>
        </w:tc>
        <w:tc>
          <w:tcPr>
            <w:tcW w:w="6682" w:type="dxa"/>
          </w:tcPr>
          <w:p w14:paraId="066107C0" w14:textId="77777777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Resultado</w:t>
            </w:r>
            <w:r w:rsidRPr="00617318">
              <w:rPr>
                <w:spacing w:val="-2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2693" w:type="dxa"/>
          </w:tcPr>
          <w:p w14:paraId="537305A6" w14:textId="61B165ED" w:rsidR="006E6757" w:rsidRPr="00617318" w:rsidRDefault="00617318" w:rsidP="00E506F5">
            <w:pPr>
              <w:pStyle w:val="TableParagraph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0</w:t>
            </w:r>
            <w:r w:rsidR="00EB59D3" w:rsidRPr="00617318">
              <w:rPr>
                <w:spacing w:val="-2"/>
              </w:rPr>
              <w:t>1</w:t>
            </w:r>
            <w:r w:rsidRPr="00617318">
              <w:rPr>
                <w:spacing w:val="-2"/>
              </w:rPr>
              <w:t>/</w:t>
            </w:r>
            <w:r w:rsidR="000E3F7D" w:rsidRPr="00617318">
              <w:rPr>
                <w:spacing w:val="-2"/>
              </w:rPr>
              <w:t>11/2024</w:t>
            </w:r>
          </w:p>
        </w:tc>
      </w:tr>
      <w:tr w:rsidR="006E6757" w14:paraId="0EF46DED" w14:textId="77777777" w:rsidTr="000E3F7D">
        <w:trPr>
          <w:trHeight w:val="381"/>
        </w:trPr>
        <w:tc>
          <w:tcPr>
            <w:tcW w:w="704" w:type="dxa"/>
          </w:tcPr>
          <w:p w14:paraId="3DC18C56" w14:textId="77777777" w:rsidR="006E6757" w:rsidRDefault="00617318" w:rsidP="00E506F5">
            <w:pPr>
              <w:pStyle w:val="TableParagraph"/>
              <w:ind w:left="14" w:right="2"/>
              <w:jc w:val="both"/>
            </w:pPr>
            <w:r>
              <w:rPr>
                <w:spacing w:val="-5"/>
              </w:rPr>
              <w:t>11</w:t>
            </w:r>
          </w:p>
        </w:tc>
        <w:tc>
          <w:tcPr>
            <w:tcW w:w="6682" w:type="dxa"/>
          </w:tcPr>
          <w:p w14:paraId="45319496" w14:textId="77777777" w:rsidR="006E6757" w:rsidRPr="00617318" w:rsidRDefault="00617318" w:rsidP="00E506F5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Premiação</w:t>
            </w:r>
          </w:p>
        </w:tc>
        <w:tc>
          <w:tcPr>
            <w:tcW w:w="2693" w:type="dxa"/>
          </w:tcPr>
          <w:p w14:paraId="1A1E1410" w14:textId="6914314D" w:rsidR="006E6757" w:rsidRPr="00617318" w:rsidRDefault="000E3F7D" w:rsidP="00E506F5">
            <w:pPr>
              <w:pStyle w:val="TableParagraph"/>
              <w:ind w:left="10"/>
              <w:jc w:val="both"/>
              <w:rPr>
                <w:spacing w:val="-2"/>
              </w:rPr>
            </w:pPr>
            <w:r w:rsidRPr="00617318">
              <w:rPr>
                <w:spacing w:val="-2"/>
              </w:rPr>
              <w:t>07/12/2024</w:t>
            </w:r>
          </w:p>
        </w:tc>
      </w:tr>
    </w:tbl>
    <w:p w14:paraId="5229D4D8" w14:textId="77777777" w:rsidR="006E6757" w:rsidRDefault="006E6757" w:rsidP="00E506F5">
      <w:pPr>
        <w:pStyle w:val="Corpodetexto"/>
        <w:spacing w:before="132"/>
        <w:ind w:left="0"/>
      </w:pPr>
    </w:p>
    <w:p w14:paraId="29D741B4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0"/>
        </w:tabs>
        <w:spacing w:line="360" w:lineRule="auto"/>
        <w:ind w:right="107" w:firstLine="0"/>
      </w:pPr>
      <w:r>
        <w:t>As</w:t>
      </w:r>
      <w:r>
        <w:rPr>
          <w:spacing w:val="-8"/>
        </w:rPr>
        <w:t xml:space="preserve"> </w:t>
      </w:r>
      <w:r>
        <w:t>datas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prazos</w:t>
      </w:r>
      <w:r>
        <w:rPr>
          <w:spacing w:val="-8"/>
        </w:rPr>
        <w:t xml:space="preserve"> </w:t>
      </w:r>
      <w:r>
        <w:t>estabelecidos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cronograma</w:t>
      </w:r>
      <w:r>
        <w:rPr>
          <w:spacing w:val="-6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alterados,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critério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CAU/MT, caso</w:t>
      </w:r>
      <w:r>
        <w:rPr>
          <w:spacing w:val="-14"/>
        </w:rPr>
        <w:t xml:space="preserve"> </w:t>
      </w:r>
      <w:r>
        <w:t>ocorram</w:t>
      </w:r>
      <w:r>
        <w:rPr>
          <w:spacing w:val="-15"/>
        </w:rPr>
        <w:t xml:space="preserve"> </w:t>
      </w:r>
      <w:r>
        <w:t>fatos</w:t>
      </w:r>
      <w:r>
        <w:rPr>
          <w:spacing w:val="-13"/>
        </w:rPr>
        <w:t xml:space="preserve"> </w:t>
      </w:r>
      <w:r>
        <w:t>imprevisíveis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supervenientes.</w:t>
      </w:r>
      <w:r>
        <w:rPr>
          <w:spacing w:val="-12"/>
        </w:rPr>
        <w:t xml:space="preserve"> </w:t>
      </w:r>
      <w:r>
        <w:t>Nessa</w:t>
      </w:r>
      <w:r>
        <w:rPr>
          <w:spacing w:val="-14"/>
        </w:rPr>
        <w:t xml:space="preserve"> </w:t>
      </w:r>
      <w:r>
        <w:t>hipótese,</w:t>
      </w:r>
      <w:r>
        <w:rPr>
          <w:spacing w:val="-1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dada</w:t>
      </w:r>
      <w:r>
        <w:rPr>
          <w:spacing w:val="-14"/>
        </w:rPr>
        <w:t xml:space="preserve"> </w:t>
      </w:r>
      <w:r>
        <w:t>publicidade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portal da transparência disponível no site oficial do CAU/MT.</w:t>
      </w:r>
    </w:p>
    <w:p w14:paraId="42006B0F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25180208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spacing w:before="4"/>
        <w:ind w:left="481" w:hanging="369"/>
      </w:pPr>
      <w:r>
        <w:t>PEDIDO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ESCLARECIMENTO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IMPUGNAÇÃO</w:t>
      </w:r>
    </w:p>
    <w:p w14:paraId="2512AFBF" w14:textId="77777777" w:rsidR="006E6757" w:rsidRDefault="006E6757" w:rsidP="00E506F5">
      <w:pPr>
        <w:pStyle w:val="Corpodetexto"/>
        <w:ind w:left="0"/>
        <w:rPr>
          <w:b/>
        </w:rPr>
      </w:pPr>
    </w:p>
    <w:p w14:paraId="58ECE6C3" w14:textId="77777777" w:rsidR="006E6757" w:rsidRDefault="006E6757" w:rsidP="00E506F5">
      <w:pPr>
        <w:pStyle w:val="Corpodetexto"/>
        <w:ind w:left="0"/>
        <w:rPr>
          <w:b/>
        </w:rPr>
      </w:pPr>
    </w:p>
    <w:p w14:paraId="135D9F68" w14:textId="6BAECC85" w:rsidR="006E6757" w:rsidRPr="007605D1" w:rsidRDefault="00617318" w:rsidP="00E506F5">
      <w:pPr>
        <w:pStyle w:val="PargrafodaLista"/>
        <w:numPr>
          <w:ilvl w:val="1"/>
          <w:numId w:val="8"/>
        </w:numPr>
        <w:tabs>
          <w:tab w:val="left" w:pos="689"/>
        </w:tabs>
        <w:spacing w:line="360" w:lineRule="auto"/>
        <w:ind w:right="112" w:firstLine="0"/>
      </w:pPr>
      <w:r w:rsidRPr="007605D1">
        <w:t xml:space="preserve">Qualquer cidadão é parte legítima para impugnar edital do concurso por irregularidade na aplicação da Lei nº </w:t>
      </w:r>
      <w:r w:rsidR="007605D1" w:rsidRPr="007605D1">
        <w:t>14.133/2021</w:t>
      </w:r>
      <w:r w:rsidRPr="007605D1">
        <w:t xml:space="preserve">, devendo enviar o pedido para o endereço eletrônico </w:t>
      </w:r>
      <w:hyperlink r:id="rId14">
        <w:r w:rsidRPr="007605D1">
          <w:t>concursotcc@caumt.gov.br,</w:t>
        </w:r>
      </w:hyperlink>
      <w:r w:rsidRPr="007605D1">
        <w:t xml:space="preserve"> em até </w:t>
      </w:r>
      <w:r w:rsidR="007605D1" w:rsidRPr="007605D1">
        <w:t>03</w:t>
      </w:r>
      <w:r w:rsidRPr="007605D1">
        <w:t xml:space="preserve"> (</w:t>
      </w:r>
      <w:r w:rsidR="007605D1" w:rsidRPr="007605D1">
        <w:t>três</w:t>
      </w:r>
      <w:r w:rsidRPr="007605D1">
        <w:t>) dias úteis antes do encerramento das inscrições, devendo a</w:t>
      </w:r>
      <w:r w:rsidRPr="007605D1">
        <w:rPr>
          <w:spacing w:val="-2"/>
        </w:rPr>
        <w:t xml:space="preserve"> </w:t>
      </w:r>
      <w:r w:rsidRPr="007605D1">
        <w:t>Comissão</w:t>
      </w:r>
      <w:r w:rsidRPr="007605D1">
        <w:rPr>
          <w:spacing w:val="-2"/>
        </w:rPr>
        <w:t xml:space="preserve"> </w:t>
      </w:r>
      <w:r w:rsidRPr="007605D1">
        <w:t>Técnica organizadora do</w:t>
      </w:r>
      <w:r w:rsidRPr="007605D1">
        <w:rPr>
          <w:spacing w:val="-2"/>
        </w:rPr>
        <w:t xml:space="preserve"> </w:t>
      </w:r>
      <w:r w:rsidRPr="007605D1">
        <w:t>concurso</w:t>
      </w:r>
      <w:r w:rsidRPr="007605D1">
        <w:rPr>
          <w:spacing w:val="-1"/>
        </w:rPr>
        <w:t xml:space="preserve"> </w:t>
      </w:r>
      <w:r w:rsidRPr="007605D1">
        <w:t>responder à</w:t>
      </w:r>
      <w:r w:rsidRPr="007605D1">
        <w:rPr>
          <w:spacing w:val="-2"/>
        </w:rPr>
        <w:t xml:space="preserve"> </w:t>
      </w:r>
      <w:r w:rsidRPr="007605D1">
        <w:t>impugnação em até</w:t>
      </w:r>
      <w:r w:rsidRPr="007605D1">
        <w:rPr>
          <w:spacing w:val="-2"/>
        </w:rPr>
        <w:t xml:space="preserve"> </w:t>
      </w:r>
      <w:r w:rsidRPr="007605D1">
        <w:t>03</w:t>
      </w:r>
      <w:r w:rsidRPr="007605D1">
        <w:rPr>
          <w:spacing w:val="-2"/>
        </w:rPr>
        <w:t xml:space="preserve"> </w:t>
      </w:r>
      <w:r w:rsidRPr="007605D1">
        <w:t xml:space="preserve">(três) dias úteis, sem prejuízo da faculdade prevista no art. </w:t>
      </w:r>
      <w:r w:rsidR="007605D1" w:rsidRPr="007605D1">
        <w:t>170</w:t>
      </w:r>
      <w:r w:rsidRPr="007605D1">
        <w:t>, §</w:t>
      </w:r>
      <w:r w:rsidR="007605D1" w:rsidRPr="007605D1">
        <w:t>4</w:t>
      </w:r>
      <w:r w:rsidRPr="007605D1">
        <w:t>º da mesma Lei.</w:t>
      </w:r>
    </w:p>
    <w:p w14:paraId="09B92716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29"/>
        </w:tabs>
        <w:spacing w:before="1"/>
        <w:ind w:left="1129" w:hanging="733"/>
      </w:pPr>
      <w:r>
        <w:t>Não</w:t>
      </w:r>
      <w:r>
        <w:rPr>
          <w:spacing w:val="-8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reconhecidas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impugnações</w:t>
      </w:r>
      <w:r>
        <w:rPr>
          <w:spacing w:val="-7"/>
        </w:rPr>
        <w:t xml:space="preserve"> </w:t>
      </w:r>
      <w:r>
        <w:t>apresentadas</w:t>
      </w:r>
      <w:r>
        <w:rPr>
          <w:spacing w:val="-7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rPr>
          <w:spacing w:val="-2"/>
        </w:rPr>
        <w:t>legal;</w:t>
      </w:r>
    </w:p>
    <w:p w14:paraId="1F1D235A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29"/>
        </w:tabs>
        <w:spacing w:before="127"/>
        <w:ind w:left="1129" w:hanging="733"/>
      </w:pPr>
      <w:r>
        <w:t>Na</w:t>
      </w:r>
      <w:r>
        <w:rPr>
          <w:spacing w:val="-9"/>
        </w:rPr>
        <w:t xml:space="preserve"> </w:t>
      </w:r>
      <w:r>
        <w:t>petição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impugnação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endereço,</w:t>
      </w:r>
      <w:r>
        <w:rPr>
          <w:spacing w:val="-6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telefone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impugnante.</w:t>
      </w:r>
    </w:p>
    <w:p w14:paraId="3BE1FB8D" w14:textId="4BD160FC" w:rsidR="006E6757" w:rsidRDefault="00617318" w:rsidP="00E506F5">
      <w:pPr>
        <w:pStyle w:val="PargrafodaLista"/>
        <w:numPr>
          <w:ilvl w:val="1"/>
          <w:numId w:val="8"/>
        </w:numPr>
        <w:tabs>
          <w:tab w:val="left" w:pos="686"/>
        </w:tabs>
        <w:spacing w:before="126" w:line="360" w:lineRule="auto"/>
        <w:ind w:right="113" w:firstLine="0"/>
      </w:pPr>
      <w:r>
        <w:t xml:space="preserve">Os pedidos de esclarecimentos decorrentes de dúvidas na interpretação deste Edital e de seus anexos deverão ser encaminhados com antecedência mínima de </w:t>
      </w:r>
      <w:r w:rsidR="00DD2A88">
        <w:t>3</w:t>
      </w:r>
      <w:r>
        <w:t xml:space="preserve"> (</w:t>
      </w:r>
      <w:r w:rsidR="00DD2A88">
        <w:t>três</w:t>
      </w:r>
      <w:r>
        <w:t xml:space="preserve">) dias úteis da data limite para inscrição, exclusivamente através do e-mail </w:t>
      </w:r>
      <w:hyperlink r:id="rId15">
        <w:r>
          <w:t>concursotcc@caumt.gov.br.</w:t>
        </w:r>
      </w:hyperlink>
    </w:p>
    <w:p w14:paraId="677C317A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27"/>
        </w:tabs>
        <w:spacing w:line="252" w:lineRule="exact"/>
        <w:ind w:left="1127" w:hanging="731"/>
      </w:pPr>
      <w:r>
        <w:t>Os</w:t>
      </w:r>
      <w:r>
        <w:rPr>
          <w:spacing w:val="-10"/>
        </w:rPr>
        <w:t xml:space="preserve"> </w:t>
      </w:r>
      <w:r>
        <w:t>esclarecimentos</w:t>
      </w:r>
      <w:r>
        <w:rPr>
          <w:spacing w:val="-7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prestados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rPr>
          <w:spacing w:val="-2"/>
        </w:rPr>
        <w:t>Organizadora.</w:t>
      </w:r>
    </w:p>
    <w:p w14:paraId="22830CAF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7"/>
        </w:tabs>
        <w:spacing w:before="126"/>
        <w:ind w:left="657" w:hanging="545"/>
      </w:pPr>
      <w:r>
        <w:t>As</w:t>
      </w:r>
      <w:r>
        <w:rPr>
          <w:spacing w:val="-14"/>
        </w:rPr>
        <w:t xml:space="preserve"> </w:t>
      </w:r>
      <w:r>
        <w:t>impugnações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pedidos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esclarecimentos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suspendem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prazos</w:t>
      </w:r>
      <w:r>
        <w:rPr>
          <w:spacing w:val="-10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2"/>
        </w:rPr>
        <w:t>Edital.</w:t>
      </w:r>
    </w:p>
    <w:p w14:paraId="188A569D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before="126" w:line="362" w:lineRule="auto"/>
        <w:ind w:right="111" w:firstLine="0"/>
      </w:pPr>
      <w:r>
        <w:t>As respostas às impugnações e os esclarecimentos prestados serão juntados nos autos do processo do Concurso e estarão disponíveis para consulta por qualquer interessado.</w:t>
      </w:r>
    </w:p>
    <w:p w14:paraId="0E2991FD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0"/>
        </w:tabs>
        <w:spacing w:line="360" w:lineRule="auto"/>
        <w:ind w:right="109" w:firstLine="0"/>
      </w:pPr>
      <w:r>
        <w:t>Eventuais</w:t>
      </w:r>
      <w:r>
        <w:rPr>
          <w:spacing w:val="-6"/>
        </w:rPr>
        <w:t xml:space="preserve"> </w:t>
      </w:r>
      <w:r>
        <w:t>modificações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ensejarão</w:t>
      </w:r>
      <w:r>
        <w:rPr>
          <w:spacing w:val="-6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texto original, e os prazos inicialmente estabelecidos somente serão alterados quando afetarem a apresentação dos trabalhos ou o princípio da isonomia.</w:t>
      </w:r>
    </w:p>
    <w:p w14:paraId="6BD25F4A" w14:textId="77777777" w:rsidR="006E6757" w:rsidRDefault="006E6757" w:rsidP="00E506F5">
      <w:pPr>
        <w:pStyle w:val="Corpodetexto"/>
        <w:spacing w:before="123"/>
        <w:ind w:left="0"/>
      </w:pPr>
    </w:p>
    <w:p w14:paraId="009E858F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JULGAMENTO</w:t>
      </w:r>
    </w:p>
    <w:p w14:paraId="5C76732C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472D4FF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ind w:left="662" w:hanging="550"/>
      </w:pPr>
      <w:r>
        <w:t>Os</w:t>
      </w:r>
      <w:r>
        <w:rPr>
          <w:spacing w:val="-11"/>
        </w:rPr>
        <w:t xml:space="preserve"> </w:t>
      </w:r>
      <w:r>
        <w:t>trabalhos</w:t>
      </w:r>
      <w:r>
        <w:rPr>
          <w:spacing w:val="-7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avaliados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pontuações:</w:t>
      </w:r>
    </w:p>
    <w:p w14:paraId="30620BD4" w14:textId="77777777" w:rsidR="006E6757" w:rsidRDefault="00617318" w:rsidP="00E506F5">
      <w:pPr>
        <w:pStyle w:val="PargrafodaLista"/>
        <w:numPr>
          <w:ilvl w:val="0"/>
          <w:numId w:val="3"/>
        </w:numPr>
        <w:tabs>
          <w:tab w:val="left" w:pos="370"/>
        </w:tabs>
        <w:spacing w:before="127"/>
        <w:ind w:left="370" w:hanging="258"/>
      </w:pPr>
      <w:r>
        <w:t>Conceito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partido</w:t>
      </w:r>
      <w:r>
        <w:rPr>
          <w:spacing w:val="-11"/>
        </w:rPr>
        <w:t xml:space="preserve"> </w:t>
      </w:r>
      <w:r>
        <w:t>arquitetônico/urbanístico</w:t>
      </w:r>
      <w:r>
        <w:rPr>
          <w:spacing w:val="-10"/>
        </w:rPr>
        <w:t xml:space="preserve"> </w:t>
      </w:r>
      <w:r>
        <w:t>(0-20</w:t>
      </w:r>
      <w:r>
        <w:rPr>
          <w:spacing w:val="-8"/>
        </w:rPr>
        <w:t xml:space="preserve"> </w:t>
      </w:r>
      <w:r>
        <w:rPr>
          <w:spacing w:val="-2"/>
        </w:rPr>
        <w:t>pontos);</w:t>
      </w:r>
    </w:p>
    <w:p w14:paraId="3C6C8DF8" w14:textId="77777777" w:rsidR="006E6757" w:rsidRDefault="00617318" w:rsidP="00E506F5">
      <w:pPr>
        <w:pStyle w:val="PargrafodaLista"/>
        <w:numPr>
          <w:ilvl w:val="0"/>
          <w:numId w:val="3"/>
        </w:numPr>
        <w:tabs>
          <w:tab w:val="left" w:pos="370"/>
        </w:tabs>
        <w:spacing w:before="128"/>
        <w:ind w:left="370" w:hanging="258"/>
      </w:pPr>
      <w:r>
        <w:t>Funcionalidade</w:t>
      </w:r>
      <w:r>
        <w:rPr>
          <w:spacing w:val="-10"/>
        </w:rPr>
        <w:t xml:space="preserve"> </w:t>
      </w:r>
      <w:r>
        <w:t>(0-10</w:t>
      </w:r>
      <w:r>
        <w:rPr>
          <w:spacing w:val="-10"/>
        </w:rPr>
        <w:t xml:space="preserve"> </w:t>
      </w:r>
      <w:r>
        <w:rPr>
          <w:spacing w:val="-2"/>
        </w:rPr>
        <w:t>pontos);</w:t>
      </w:r>
    </w:p>
    <w:p w14:paraId="2B8F47A6" w14:textId="77777777" w:rsidR="006E6757" w:rsidRDefault="00617318" w:rsidP="00E506F5">
      <w:pPr>
        <w:pStyle w:val="PargrafodaLista"/>
        <w:numPr>
          <w:ilvl w:val="0"/>
          <w:numId w:val="3"/>
        </w:numPr>
        <w:tabs>
          <w:tab w:val="left" w:pos="358"/>
        </w:tabs>
        <w:spacing w:before="127"/>
        <w:ind w:left="358" w:hanging="246"/>
      </w:pPr>
      <w:r>
        <w:t>Plasticidade</w:t>
      </w:r>
      <w:r>
        <w:rPr>
          <w:spacing w:val="-9"/>
        </w:rPr>
        <w:t xml:space="preserve"> </w:t>
      </w:r>
      <w:r>
        <w:t>(0-20</w:t>
      </w:r>
      <w:r>
        <w:rPr>
          <w:spacing w:val="-8"/>
        </w:rPr>
        <w:t xml:space="preserve"> </w:t>
      </w:r>
      <w:r>
        <w:rPr>
          <w:spacing w:val="-2"/>
        </w:rPr>
        <w:t>pontos);</w:t>
      </w:r>
    </w:p>
    <w:p w14:paraId="32BC7C01" w14:textId="77777777" w:rsidR="006E6757" w:rsidRDefault="00617318" w:rsidP="00E506F5">
      <w:pPr>
        <w:pStyle w:val="PargrafodaLista"/>
        <w:numPr>
          <w:ilvl w:val="0"/>
          <w:numId w:val="3"/>
        </w:numPr>
        <w:tabs>
          <w:tab w:val="left" w:pos="370"/>
        </w:tabs>
        <w:spacing w:before="126"/>
        <w:ind w:left="370" w:hanging="258"/>
      </w:pPr>
      <w:r>
        <w:t>Normas</w:t>
      </w:r>
      <w:r>
        <w:rPr>
          <w:spacing w:val="-9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Representação</w:t>
      </w:r>
      <w:r>
        <w:rPr>
          <w:spacing w:val="-8"/>
        </w:rPr>
        <w:t xml:space="preserve"> </w:t>
      </w:r>
      <w:r>
        <w:t>Gráfica</w:t>
      </w:r>
      <w:r>
        <w:rPr>
          <w:spacing w:val="-7"/>
        </w:rPr>
        <w:t xml:space="preserve"> </w:t>
      </w:r>
      <w:r>
        <w:t>(0-20</w:t>
      </w:r>
      <w:r>
        <w:rPr>
          <w:spacing w:val="-5"/>
        </w:rPr>
        <w:t xml:space="preserve"> </w:t>
      </w:r>
      <w:r>
        <w:rPr>
          <w:spacing w:val="-2"/>
        </w:rPr>
        <w:t>pontos);</w:t>
      </w:r>
    </w:p>
    <w:p w14:paraId="03EDFDE5" w14:textId="77777777" w:rsidR="006E6757" w:rsidRDefault="00617318" w:rsidP="00E506F5">
      <w:pPr>
        <w:pStyle w:val="PargrafodaLista"/>
        <w:numPr>
          <w:ilvl w:val="0"/>
          <w:numId w:val="3"/>
        </w:numPr>
        <w:tabs>
          <w:tab w:val="left" w:pos="370"/>
        </w:tabs>
        <w:spacing w:before="127"/>
        <w:ind w:left="370" w:hanging="258"/>
      </w:pPr>
      <w:r>
        <w:t>Apresentação</w:t>
      </w:r>
      <w:r>
        <w:rPr>
          <w:spacing w:val="-10"/>
        </w:rPr>
        <w:t xml:space="preserve"> </w:t>
      </w:r>
      <w:r>
        <w:t>Gráfica</w:t>
      </w:r>
      <w:r>
        <w:rPr>
          <w:spacing w:val="-8"/>
        </w:rPr>
        <w:t xml:space="preserve"> </w:t>
      </w:r>
      <w:r>
        <w:t>(0-30</w:t>
      </w:r>
      <w:r>
        <w:rPr>
          <w:spacing w:val="-7"/>
        </w:rPr>
        <w:t xml:space="preserve"> </w:t>
      </w:r>
      <w:r>
        <w:rPr>
          <w:spacing w:val="-2"/>
        </w:rPr>
        <w:t>pontos).</w:t>
      </w:r>
    </w:p>
    <w:p w14:paraId="5C31F143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5"/>
        </w:tabs>
        <w:spacing w:before="126" w:line="360" w:lineRule="auto"/>
        <w:ind w:right="110" w:firstLine="0"/>
      </w:pPr>
      <w:r>
        <w:t>Os</w:t>
      </w:r>
      <w:r>
        <w:rPr>
          <w:spacing w:val="-9"/>
        </w:rPr>
        <w:t xml:space="preserve"> </w:t>
      </w:r>
      <w:r>
        <w:t>critérios</w:t>
      </w:r>
      <w:r>
        <w:rPr>
          <w:spacing w:val="-11"/>
        </w:rPr>
        <w:t xml:space="preserve"> </w:t>
      </w:r>
      <w:r>
        <w:t>acima</w:t>
      </w:r>
      <w:r>
        <w:rPr>
          <w:spacing w:val="-14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buscam</w:t>
      </w:r>
      <w:r>
        <w:rPr>
          <w:spacing w:val="-9"/>
        </w:rPr>
        <w:t xml:space="preserve"> </w:t>
      </w:r>
      <w:r>
        <w:t>avaliar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referencial</w:t>
      </w:r>
      <w:r>
        <w:rPr>
          <w:spacing w:val="-11"/>
        </w:rPr>
        <w:t xml:space="preserve"> </w:t>
      </w:r>
      <w:r>
        <w:t>teórico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procedimentos</w:t>
      </w:r>
      <w:r>
        <w:rPr>
          <w:spacing w:val="-11"/>
        </w:rPr>
        <w:t xml:space="preserve"> </w:t>
      </w:r>
      <w:r>
        <w:t>metodológicos adotados durante a elaboração do Trabalho de Conclusão de Curso, mas o resultado projetual apresentado no TCC.</w:t>
      </w:r>
    </w:p>
    <w:p w14:paraId="03018497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8"/>
        </w:tabs>
        <w:spacing w:line="360" w:lineRule="auto"/>
        <w:ind w:right="111" w:firstLine="0"/>
      </w:pPr>
      <w:r>
        <w:t>A</w:t>
      </w:r>
      <w:r>
        <w:rPr>
          <w:spacing w:val="-7"/>
        </w:rPr>
        <w:t xml:space="preserve"> </w:t>
      </w:r>
      <w:r>
        <w:t>classificação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trabalhos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atribuída</w:t>
      </w:r>
      <w:r>
        <w:rPr>
          <w:spacing w:val="-9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decrescente de pontuação, a partir do somatório da pontuação obtida nos critérios do Item 15.1.</w:t>
      </w:r>
    </w:p>
    <w:p w14:paraId="6C4841E3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0"/>
        </w:tabs>
        <w:spacing w:before="1" w:line="360" w:lineRule="auto"/>
        <w:ind w:right="109" w:firstLine="0"/>
      </w:pPr>
      <w:r>
        <w:t>Havendo</w:t>
      </w:r>
      <w:r>
        <w:rPr>
          <w:spacing w:val="-16"/>
        </w:rPr>
        <w:t xml:space="preserve"> </w:t>
      </w:r>
      <w:r>
        <w:t>empate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somatório</w:t>
      </w:r>
      <w:r>
        <w:rPr>
          <w:spacing w:val="-16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notas</w:t>
      </w:r>
      <w:r>
        <w:rPr>
          <w:spacing w:val="-16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trabalhos</w:t>
      </w:r>
      <w:r>
        <w:rPr>
          <w:spacing w:val="-14"/>
        </w:rPr>
        <w:t xml:space="preserve"> </w:t>
      </w:r>
      <w:r>
        <w:t>analisados,</w:t>
      </w:r>
      <w:r>
        <w:rPr>
          <w:spacing w:val="-16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adotado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critério de</w:t>
      </w:r>
      <w:r>
        <w:rPr>
          <w:spacing w:val="-8"/>
        </w:rPr>
        <w:t xml:space="preserve"> </w:t>
      </w:r>
      <w:r>
        <w:t>desempate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maior</w:t>
      </w:r>
      <w:r>
        <w:rPr>
          <w:spacing w:val="-7"/>
        </w:rPr>
        <w:t xml:space="preserve"> </w:t>
      </w:r>
      <w:r>
        <w:t>soma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pontuação</w:t>
      </w:r>
      <w:r>
        <w:rPr>
          <w:spacing w:val="-8"/>
        </w:rPr>
        <w:t xml:space="preserve"> </w:t>
      </w:r>
      <w:r>
        <w:t>obtida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alínea</w:t>
      </w:r>
      <w:r>
        <w:rPr>
          <w:spacing w:val="-8"/>
        </w:rPr>
        <w:t xml:space="preserve"> </w:t>
      </w:r>
      <w:r>
        <w:t>“a”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15.1,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sequência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notas da alínea “b” e assim sucessivamente, até o desempate.</w:t>
      </w:r>
    </w:p>
    <w:p w14:paraId="2B1481AD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4CBF9D18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78"/>
        </w:tabs>
        <w:spacing w:before="4"/>
        <w:ind w:left="478" w:hanging="366"/>
      </w:pPr>
      <w:r>
        <w:t>APRESENTAÇÃO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rPr>
          <w:spacing w:val="-2"/>
        </w:rPr>
        <w:t>TRABALHOS</w:t>
      </w:r>
    </w:p>
    <w:p w14:paraId="6DFA73FD" w14:textId="77777777" w:rsidR="006E6757" w:rsidRDefault="006E6757" w:rsidP="00E506F5">
      <w:pPr>
        <w:pStyle w:val="Corpodetexto"/>
        <w:ind w:left="0"/>
        <w:rPr>
          <w:b/>
        </w:rPr>
      </w:pPr>
    </w:p>
    <w:p w14:paraId="3C409BAF" w14:textId="77777777" w:rsidR="006E6757" w:rsidRDefault="006E6757" w:rsidP="00E506F5">
      <w:pPr>
        <w:pStyle w:val="Corpodetexto"/>
        <w:ind w:left="0"/>
        <w:rPr>
          <w:b/>
        </w:rPr>
      </w:pPr>
    </w:p>
    <w:p w14:paraId="15A15C46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00"/>
        </w:tabs>
        <w:spacing w:line="360" w:lineRule="auto"/>
        <w:ind w:right="113" w:firstLine="0"/>
      </w:pPr>
      <w:r>
        <w:t>Os trabalhos deverão ser apresentados em meio digital, em .PDF, contendo até 3 (três) pranchas no formato A0, A1 ou A2 da ABNT na orientação paisagem, sendo a primeira prancha, obrigatoriamente, uma prancha resumo, além do formulário de inscrição preenchido.</w:t>
      </w:r>
    </w:p>
    <w:p w14:paraId="6A5D98C8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26"/>
        </w:tabs>
        <w:spacing w:line="252" w:lineRule="exact"/>
        <w:ind w:left="1126" w:hanging="730"/>
      </w:pPr>
      <w:r>
        <w:t>Os</w:t>
      </w:r>
      <w:r>
        <w:rPr>
          <w:spacing w:val="-9"/>
        </w:rPr>
        <w:t xml:space="preserve"> </w:t>
      </w:r>
      <w:r>
        <w:t>arquivos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possuir</w:t>
      </w:r>
      <w:r>
        <w:rPr>
          <w:spacing w:val="-6"/>
        </w:rPr>
        <w:t xml:space="preserve"> </w:t>
      </w:r>
      <w:r>
        <w:t>tamanho</w:t>
      </w:r>
      <w:r>
        <w:rPr>
          <w:spacing w:val="-8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10MB.</w:t>
      </w:r>
    </w:p>
    <w:p w14:paraId="2F69681E" w14:textId="77777777" w:rsidR="00922C6F" w:rsidRDefault="00617318" w:rsidP="00E506F5">
      <w:pPr>
        <w:pStyle w:val="PargrafodaLista"/>
        <w:numPr>
          <w:ilvl w:val="1"/>
          <w:numId w:val="8"/>
        </w:numPr>
        <w:tabs>
          <w:tab w:val="left" w:pos="669"/>
        </w:tabs>
        <w:spacing w:before="128" w:line="360" w:lineRule="auto"/>
        <w:ind w:right="114" w:firstLine="0"/>
      </w:pPr>
      <w:r>
        <w:t>Todos os trabalhos deverão constar título obrigatoriamente na prancha res</w:t>
      </w:r>
    </w:p>
    <w:p w14:paraId="23BB2911" w14:textId="79CC1605" w:rsidR="006E6757" w:rsidRDefault="00922C6F" w:rsidP="00E506F5">
      <w:pPr>
        <w:pStyle w:val="PargrafodaLista"/>
        <w:numPr>
          <w:ilvl w:val="1"/>
          <w:numId w:val="8"/>
        </w:numPr>
        <w:tabs>
          <w:tab w:val="left" w:pos="669"/>
        </w:tabs>
        <w:spacing w:before="128" w:line="360" w:lineRule="auto"/>
        <w:ind w:right="114" w:firstLine="0"/>
      </w:pPr>
      <w:r>
        <w:t xml:space="preserve"> umo, podendo ou não constar o título nas demais pranchas.</w:t>
      </w:r>
    </w:p>
    <w:p w14:paraId="5E23470B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3"/>
        </w:tabs>
        <w:spacing w:line="360" w:lineRule="auto"/>
        <w:ind w:right="112" w:firstLine="0"/>
      </w:pPr>
      <w:r>
        <w:t>São</w:t>
      </w:r>
      <w:r>
        <w:rPr>
          <w:spacing w:val="-16"/>
        </w:rPr>
        <w:t xml:space="preserve"> </w:t>
      </w:r>
      <w:r>
        <w:t>vedadas</w:t>
      </w:r>
      <w:r>
        <w:rPr>
          <w:spacing w:val="-14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pranchas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informações,</w:t>
      </w:r>
      <w:r>
        <w:rPr>
          <w:spacing w:val="-16"/>
        </w:rPr>
        <w:t xml:space="preserve"> </w:t>
      </w:r>
      <w:r>
        <w:t>tais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nome,</w:t>
      </w:r>
      <w:r>
        <w:rPr>
          <w:spacing w:val="-11"/>
        </w:rPr>
        <w:t xml:space="preserve"> </w:t>
      </w:r>
      <w:r>
        <w:t>assinatura, pseudônimo, desenho, marca, sinal, símbolo, crédito de fotos, ou quaisquer elementos que possibilitem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identificação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autor,</w:t>
      </w:r>
      <w:r>
        <w:rPr>
          <w:spacing w:val="-12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orientador,</w:t>
      </w:r>
      <w:r>
        <w:rPr>
          <w:spacing w:val="-10"/>
        </w:rPr>
        <w:t xml:space="preserve"> </w:t>
      </w:r>
      <w:r>
        <w:t>coorientador</w:t>
      </w:r>
      <w:r>
        <w:rPr>
          <w:spacing w:val="-13"/>
        </w:rPr>
        <w:t xml:space="preserve"> </w:t>
      </w:r>
      <w:r>
        <w:t>(se</w:t>
      </w:r>
      <w:r>
        <w:rPr>
          <w:spacing w:val="-14"/>
        </w:rPr>
        <w:t xml:space="preserve"> </w:t>
      </w:r>
      <w:r>
        <w:t>houver)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instituição de ensino.</w:t>
      </w:r>
    </w:p>
    <w:p w14:paraId="0A6950FC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220"/>
        </w:tabs>
        <w:spacing w:line="360" w:lineRule="auto"/>
        <w:ind w:left="396" w:right="110" w:firstLine="0"/>
      </w:pPr>
      <w:r>
        <w:t xml:space="preserve">Na hipótese de descumprimento do item anterior, o trabalho será passível de </w:t>
      </w:r>
      <w:r>
        <w:rPr>
          <w:spacing w:val="-2"/>
        </w:rPr>
        <w:t>desclassificação.</w:t>
      </w:r>
    </w:p>
    <w:p w14:paraId="05547AD0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22"/>
        </w:tabs>
        <w:spacing w:line="360" w:lineRule="auto"/>
        <w:ind w:right="110" w:firstLine="0"/>
      </w:pPr>
      <w:r>
        <w:t>Informações indispensáveis para a compreensão do trabalho e que não impliquem na identificação do autor, orientador, coorientador ou da instituição de ensino poderão ser apresentadas, como localização, cidade, bairro, bibliografia, arquivos de referências, transcrições ou citações.</w:t>
      </w:r>
    </w:p>
    <w:p w14:paraId="14F837EF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34"/>
        </w:tabs>
        <w:spacing w:before="1" w:line="360" w:lineRule="auto"/>
        <w:ind w:left="396" w:right="115" w:firstLine="0"/>
      </w:pPr>
      <w:r>
        <w:t>É permitida somente a identificação do autor de fotos e figuras que sejam de fotógrafos profissionais ou imagens de terceiros, desde que indicadas as fontes.</w:t>
      </w:r>
    </w:p>
    <w:p w14:paraId="1186926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17"/>
        </w:tabs>
        <w:spacing w:line="360" w:lineRule="auto"/>
        <w:ind w:right="116" w:firstLine="0"/>
      </w:pPr>
      <w:r>
        <w:t>Todos os textos, memoriais, explicações e especificações deverão constar apenas nas pranchas,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entregue</w:t>
      </w:r>
      <w:r>
        <w:rPr>
          <w:spacing w:val="-3"/>
        </w:rPr>
        <w:t xml:space="preserve"> </w:t>
      </w:r>
      <w:r>
        <w:t>textos</w:t>
      </w:r>
      <w:r>
        <w:rPr>
          <w:spacing w:val="-3"/>
        </w:rPr>
        <w:t xml:space="preserve"> </w:t>
      </w:r>
      <w:r>
        <w:t>avulsos,</w:t>
      </w:r>
      <w:r>
        <w:rPr>
          <w:spacing w:val="-2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audiovisuais,</w:t>
      </w:r>
      <w:r>
        <w:rPr>
          <w:spacing w:val="-1"/>
        </w:rPr>
        <w:t xml:space="preserve"> </w:t>
      </w:r>
      <w:r>
        <w:t>vídeos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animação ou semelhantes para avaliação.</w:t>
      </w:r>
    </w:p>
    <w:p w14:paraId="72AB7DA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3"/>
        </w:tabs>
        <w:spacing w:line="362" w:lineRule="auto"/>
        <w:ind w:right="109" w:firstLine="0"/>
      </w:pPr>
      <w:r>
        <w:t>Não</w:t>
      </w:r>
      <w:r>
        <w:rPr>
          <w:spacing w:val="-14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utilizado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continuidade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desenho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prancha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outra,</w:t>
      </w:r>
      <w:r>
        <w:rPr>
          <w:spacing w:val="-12"/>
        </w:rPr>
        <w:t xml:space="preserve"> </w:t>
      </w:r>
      <w:r>
        <w:t>para fim da leitura completa do projeto.</w:t>
      </w:r>
    </w:p>
    <w:p w14:paraId="3800D373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spacing w:line="250" w:lineRule="exact"/>
        <w:ind w:left="662" w:hanging="550"/>
      </w:pPr>
      <w:r>
        <w:t>Além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pranchas,</w:t>
      </w:r>
      <w:r>
        <w:rPr>
          <w:spacing w:val="-6"/>
        </w:rPr>
        <w:t xml:space="preserve"> </w:t>
      </w:r>
      <w:r>
        <w:t>juntamente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trabalho,</w:t>
      </w:r>
      <w:r>
        <w:rPr>
          <w:spacing w:val="-4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2"/>
        </w:rPr>
        <w:t>entregues:</w:t>
      </w:r>
    </w:p>
    <w:p w14:paraId="12BCC3D0" w14:textId="77777777" w:rsidR="006E6757" w:rsidRDefault="00617318" w:rsidP="00E506F5">
      <w:pPr>
        <w:pStyle w:val="PargrafodaLista"/>
        <w:numPr>
          <w:ilvl w:val="0"/>
          <w:numId w:val="2"/>
        </w:numPr>
        <w:tabs>
          <w:tab w:val="left" w:pos="695"/>
        </w:tabs>
        <w:spacing w:before="124" w:line="360" w:lineRule="auto"/>
        <w:ind w:right="111" w:firstLine="0"/>
      </w:pPr>
      <w:r>
        <w:t xml:space="preserve">Uma imagem representativa do trabalho de livre escolha do autor em formato .PNG, de </w:t>
      </w:r>
      <w:r>
        <w:t>resolução 1080x720, utilizada para divulgação do trabalho;</w:t>
      </w:r>
    </w:p>
    <w:p w14:paraId="6EB0BEA7" w14:textId="77777777" w:rsidR="006E6757" w:rsidRDefault="00617318" w:rsidP="00E506F5">
      <w:pPr>
        <w:pStyle w:val="PargrafodaLista"/>
        <w:numPr>
          <w:ilvl w:val="0"/>
          <w:numId w:val="2"/>
        </w:numPr>
        <w:tabs>
          <w:tab w:val="left" w:pos="671"/>
        </w:tabs>
        <w:spacing w:line="360" w:lineRule="auto"/>
        <w:ind w:right="111" w:firstLine="0"/>
      </w:pPr>
      <w:r>
        <w:t>Uma descrição sobre o tema e abordagem com características do trabalho, que deverá ser digitada, e conter no máximo 1.500 caracteres, sem identificação do autor, orientador, coorientador (se houver) ou da instituição de ensino;</w:t>
      </w:r>
    </w:p>
    <w:p w14:paraId="0D8F0070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20"/>
        </w:tabs>
        <w:spacing w:line="360" w:lineRule="auto"/>
        <w:ind w:right="116" w:firstLine="0"/>
      </w:pPr>
      <w:r>
        <w:t>Considerando a complexidade e diversidade de temas possíveis, os trabalhos deverão contemplar os principais aspectos de sua temática, possibilitando a compreensão e análise da problemática abordada.</w:t>
      </w:r>
    </w:p>
    <w:p w14:paraId="42106E3A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before="1" w:line="360" w:lineRule="auto"/>
        <w:ind w:right="114" w:firstLine="0"/>
      </w:pPr>
      <w:r>
        <w:t>As pranchas, mesmo que em formato digital, deverão permitir a leitura de textos e todos os outros</w:t>
      </w:r>
      <w:r>
        <w:rPr>
          <w:spacing w:val="-10"/>
        </w:rPr>
        <w:t xml:space="preserve"> </w:t>
      </w:r>
      <w:r>
        <w:t>conteúdos</w:t>
      </w:r>
      <w:r>
        <w:rPr>
          <w:spacing w:val="-9"/>
        </w:rPr>
        <w:t xml:space="preserve"> </w:t>
      </w:r>
      <w:r>
        <w:t>inseridos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tamanho</w:t>
      </w:r>
      <w:r>
        <w:rPr>
          <w:spacing w:val="-10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(A2),</w:t>
      </w:r>
      <w:r>
        <w:rPr>
          <w:spacing w:val="-6"/>
        </w:rPr>
        <w:t xml:space="preserve"> </w:t>
      </w:r>
      <w:r>
        <w:t>pois</w:t>
      </w:r>
      <w:r>
        <w:rPr>
          <w:spacing w:val="-9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expostas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impresso.</w:t>
      </w:r>
    </w:p>
    <w:p w14:paraId="0B6180FD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369E1C30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95"/>
        </w:tabs>
        <w:spacing w:before="4" w:line="360" w:lineRule="auto"/>
        <w:ind w:right="112" w:firstLine="0"/>
      </w:pPr>
      <w:r>
        <w:t>O trabalho será desclassificado caso não sejam atendidos os critérios estabelecidos neste Item e subitens.</w:t>
      </w:r>
    </w:p>
    <w:p w14:paraId="6AAC32B4" w14:textId="77777777" w:rsidR="006E6757" w:rsidRDefault="006E6757" w:rsidP="00E506F5">
      <w:pPr>
        <w:pStyle w:val="Corpodetexto"/>
        <w:spacing w:before="126"/>
        <w:ind w:left="0"/>
      </w:pPr>
    </w:p>
    <w:p w14:paraId="6B22185A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PREMIAÇÃO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rPr>
          <w:spacing w:val="-2"/>
        </w:rPr>
        <w:t>PAGAMENTO</w:t>
      </w:r>
    </w:p>
    <w:p w14:paraId="160D234B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110FAB9F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3"/>
        </w:tabs>
        <w:spacing w:line="362" w:lineRule="auto"/>
        <w:ind w:right="113" w:firstLine="0"/>
      </w:pPr>
      <w:r>
        <w:t>A</w:t>
      </w:r>
      <w:r>
        <w:rPr>
          <w:spacing w:val="-12"/>
        </w:rPr>
        <w:t xml:space="preserve"> </w:t>
      </w:r>
      <w:r>
        <w:t>premiação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1º</w:t>
      </w:r>
      <w:r>
        <w:rPr>
          <w:spacing w:val="-15"/>
        </w:rPr>
        <w:t xml:space="preserve"> </w:t>
      </w:r>
      <w:r>
        <w:t>Concurso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graduação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arquitetura e urbanismo do CAU/MT ocorrerá da seguinte forma:</w:t>
      </w:r>
    </w:p>
    <w:p w14:paraId="2137AF28" w14:textId="77777777" w:rsidR="006E6757" w:rsidRDefault="00617318" w:rsidP="00E506F5">
      <w:pPr>
        <w:pStyle w:val="PargrafodaLista"/>
        <w:numPr>
          <w:ilvl w:val="0"/>
          <w:numId w:val="1"/>
        </w:numPr>
        <w:tabs>
          <w:tab w:val="left" w:pos="688"/>
        </w:tabs>
        <w:spacing w:line="360" w:lineRule="auto"/>
        <w:ind w:right="108" w:firstLine="0"/>
      </w:pPr>
      <w:r>
        <w:t xml:space="preserve">Na temática </w:t>
      </w:r>
      <w:r>
        <w:rPr>
          <w:b/>
          <w:i/>
        </w:rPr>
        <w:t xml:space="preserve">“Projeto de arquitetura de edificações” </w:t>
      </w:r>
      <w:r>
        <w:t>serão premiados os trabalhos que tiverem</w:t>
      </w:r>
      <w:r>
        <w:rPr>
          <w:spacing w:val="-7"/>
        </w:rPr>
        <w:t xml:space="preserve"> </w:t>
      </w:r>
      <w:r>
        <w:t>maior</w:t>
      </w:r>
      <w:r>
        <w:rPr>
          <w:spacing w:val="-6"/>
        </w:rPr>
        <w:t xml:space="preserve"> </w:t>
      </w:r>
      <w:r>
        <w:t>pontuação,</w:t>
      </w:r>
      <w:r>
        <w:rPr>
          <w:spacing w:val="-5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receberão</w:t>
      </w:r>
      <w:r>
        <w:rPr>
          <w:spacing w:val="-4"/>
        </w:rPr>
        <w:t xml:space="preserve"> </w:t>
      </w:r>
      <w:r>
        <w:t>prêmio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dinheiro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5º lugar receberão menção honrosa;</w:t>
      </w:r>
    </w:p>
    <w:p w14:paraId="70475471" w14:textId="77777777" w:rsidR="006E6757" w:rsidRDefault="00617318" w:rsidP="00E506F5">
      <w:pPr>
        <w:pStyle w:val="PargrafodaLista"/>
        <w:numPr>
          <w:ilvl w:val="0"/>
          <w:numId w:val="1"/>
        </w:numPr>
        <w:tabs>
          <w:tab w:val="left" w:pos="731"/>
        </w:tabs>
        <w:spacing w:line="360" w:lineRule="auto"/>
        <w:ind w:right="112" w:firstLine="0"/>
      </w:pPr>
      <w:r>
        <w:t xml:space="preserve">Na temática </w:t>
      </w:r>
      <w:r>
        <w:rPr>
          <w:b/>
          <w:i/>
        </w:rPr>
        <w:t xml:space="preserve">“Projeto urbanístico” </w:t>
      </w:r>
      <w:r>
        <w:t xml:space="preserve">serão </w:t>
      </w:r>
      <w:r>
        <w:t>premiados os trabalhos que tiverem maior pontuação,</w:t>
      </w:r>
      <w:r>
        <w:rPr>
          <w:spacing w:val="-16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1º,</w:t>
      </w:r>
      <w:r>
        <w:rPr>
          <w:spacing w:val="-15"/>
        </w:rPr>
        <w:t xml:space="preserve"> </w:t>
      </w:r>
      <w:r>
        <w:t>2º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3º</w:t>
      </w:r>
      <w:r>
        <w:rPr>
          <w:spacing w:val="-16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receberão</w:t>
      </w:r>
      <w:r>
        <w:rPr>
          <w:spacing w:val="-15"/>
        </w:rPr>
        <w:t xml:space="preserve"> </w:t>
      </w:r>
      <w:r>
        <w:t>prêmio</w:t>
      </w:r>
      <w:r>
        <w:rPr>
          <w:spacing w:val="-1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dinheiro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4º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5º</w:t>
      </w:r>
      <w:r>
        <w:rPr>
          <w:spacing w:val="-16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receberão menção honrosa;</w:t>
      </w:r>
    </w:p>
    <w:p w14:paraId="7B7F54C1" w14:textId="77777777" w:rsidR="006E6757" w:rsidRDefault="00617318" w:rsidP="00E506F5">
      <w:pPr>
        <w:pStyle w:val="PargrafodaLista"/>
        <w:numPr>
          <w:ilvl w:val="0"/>
          <w:numId w:val="1"/>
        </w:numPr>
        <w:tabs>
          <w:tab w:val="left" w:pos="640"/>
        </w:tabs>
        <w:spacing w:line="360" w:lineRule="auto"/>
        <w:ind w:right="109" w:firstLine="0"/>
      </w:pPr>
      <w:r>
        <w:t>Na</w:t>
      </w:r>
      <w:r>
        <w:rPr>
          <w:spacing w:val="-7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rPr>
          <w:b/>
          <w:i/>
        </w:rPr>
        <w:t>“Projeto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relacionado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patrimônio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cultural”</w:t>
      </w:r>
      <w:r>
        <w:rPr>
          <w:b/>
          <w:i/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premiados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que tiverem</w:t>
      </w:r>
      <w:r>
        <w:rPr>
          <w:spacing w:val="-7"/>
        </w:rPr>
        <w:t xml:space="preserve"> </w:t>
      </w:r>
      <w:r>
        <w:t>maior</w:t>
      </w:r>
      <w:r>
        <w:rPr>
          <w:spacing w:val="-6"/>
        </w:rPr>
        <w:t xml:space="preserve"> </w:t>
      </w:r>
      <w:r>
        <w:t>pontuação,</w:t>
      </w:r>
      <w:r>
        <w:rPr>
          <w:spacing w:val="-5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receberão</w:t>
      </w:r>
      <w:r>
        <w:rPr>
          <w:spacing w:val="-4"/>
        </w:rPr>
        <w:t xml:space="preserve"> </w:t>
      </w:r>
      <w:r>
        <w:t>prêmio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dinheiro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5º lugar receberão menção honrosa;</w:t>
      </w:r>
    </w:p>
    <w:p w14:paraId="5EE36AEB" w14:textId="77777777" w:rsidR="006E6757" w:rsidRDefault="00617318" w:rsidP="00E506F5">
      <w:pPr>
        <w:pStyle w:val="PargrafodaLista"/>
        <w:numPr>
          <w:ilvl w:val="0"/>
          <w:numId w:val="1"/>
        </w:numPr>
        <w:tabs>
          <w:tab w:val="left" w:pos="645"/>
        </w:tabs>
        <w:spacing w:line="360" w:lineRule="auto"/>
        <w:ind w:right="109" w:firstLine="0"/>
      </w:pPr>
      <w:r>
        <w:t>Na</w:t>
      </w:r>
      <w:r>
        <w:rPr>
          <w:spacing w:val="-14"/>
        </w:rPr>
        <w:t xml:space="preserve"> </w:t>
      </w:r>
      <w:r>
        <w:t>temática</w:t>
      </w:r>
      <w:r>
        <w:rPr>
          <w:spacing w:val="-13"/>
        </w:rPr>
        <w:t xml:space="preserve"> </w:t>
      </w:r>
      <w:r>
        <w:rPr>
          <w:b/>
          <w:i/>
        </w:rPr>
        <w:t>“Projeto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Habitação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Interesse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HIS</w:t>
      </w:r>
      <w:r>
        <w:t>”</w:t>
      </w:r>
      <w:r>
        <w:rPr>
          <w:spacing w:val="-12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premiados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trabalhos que</w:t>
      </w:r>
      <w:r>
        <w:rPr>
          <w:spacing w:val="-3"/>
        </w:rPr>
        <w:t xml:space="preserve"> </w:t>
      </w:r>
      <w:r>
        <w:t>tiverem</w:t>
      </w:r>
      <w:r>
        <w:rPr>
          <w:spacing w:val="-4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pontuação,</w:t>
      </w:r>
      <w:r>
        <w:rPr>
          <w:spacing w:val="-2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1º,</w:t>
      </w:r>
      <w:r>
        <w:rPr>
          <w:spacing w:val="-4"/>
        </w:rPr>
        <w:t xml:space="preserve"> </w:t>
      </w:r>
      <w:r>
        <w:t>2º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receberão</w:t>
      </w:r>
      <w:r>
        <w:rPr>
          <w:spacing w:val="-6"/>
        </w:rPr>
        <w:t xml:space="preserve"> </w:t>
      </w:r>
      <w:r>
        <w:t>prêmio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dinheiro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4º e 5º lugar receberão menção honrosa.</w:t>
      </w:r>
    </w:p>
    <w:p w14:paraId="5589AE7C" w14:textId="77777777" w:rsidR="006E6757" w:rsidRDefault="00617318" w:rsidP="009D048B">
      <w:pPr>
        <w:pStyle w:val="PargrafodaLista"/>
        <w:numPr>
          <w:ilvl w:val="1"/>
          <w:numId w:val="8"/>
        </w:numPr>
        <w:tabs>
          <w:tab w:val="left" w:pos="657"/>
        </w:tabs>
        <w:spacing w:line="360" w:lineRule="auto"/>
        <w:ind w:right="108" w:firstLine="0"/>
      </w:pPr>
      <w:r>
        <w:t>Os</w:t>
      </w:r>
      <w:r>
        <w:rPr>
          <w:spacing w:val="-8"/>
        </w:rPr>
        <w:t xml:space="preserve"> </w:t>
      </w:r>
      <w:r>
        <w:t>autores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trabalhos</w:t>
      </w:r>
      <w:r>
        <w:rPr>
          <w:spacing w:val="-6"/>
        </w:rPr>
        <w:t xml:space="preserve"> </w:t>
      </w:r>
      <w:r>
        <w:t>vencedores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receberão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prêmio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 xml:space="preserve">seguintes </w:t>
      </w:r>
      <w:r>
        <w:rPr>
          <w:spacing w:val="-2"/>
        </w:rPr>
        <w:t>valores:</w:t>
      </w:r>
    </w:p>
    <w:p w14:paraId="1DF7A138" w14:textId="77777777" w:rsidR="006E6757" w:rsidRDefault="00617318" w:rsidP="009D048B">
      <w:pPr>
        <w:pStyle w:val="Corpodetexto"/>
        <w:spacing w:line="360" w:lineRule="auto"/>
        <w:ind w:left="540"/>
      </w:pPr>
      <w:r>
        <w:t>1°</w:t>
      </w:r>
      <w:r>
        <w:rPr>
          <w:spacing w:val="-2"/>
        </w:rPr>
        <w:t xml:space="preserve"> </w:t>
      </w:r>
      <w:r>
        <w:t>Lugar:</w:t>
      </w:r>
      <w:r>
        <w:rPr>
          <w:spacing w:val="-1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t>3.000,00</w:t>
      </w:r>
      <w:r>
        <w:rPr>
          <w:spacing w:val="-3"/>
        </w:rPr>
        <w:t xml:space="preserve"> </w:t>
      </w:r>
      <w:r>
        <w:t>(três</w:t>
      </w:r>
      <w:r>
        <w:rPr>
          <w:spacing w:val="-3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rPr>
          <w:spacing w:val="-2"/>
        </w:rPr>
        <w:t>reais);</w:t>
      </w:r>
    </w:p>
    <w:p w14:paraId="6AB2F362" w14:textId="77777777" w:rsidR="009D048B" w:rsidRDefault="00617318" w:rsidP="009D048B">
      <w:pPr>
        <w:pStyle w:val="Corpodetexto"/>
        <w:spacing w:before="124" w:line="360" w:lineRule="auto"/>
        <w:ind w:left="540" w:right="4145"/>
      </w:pPr>
      <w:r>
        <w:t>2°</w:t>
      </w:r>
      <w:r>
        <w:rPr>
          <w:spacing w:val="-3"/>
        </w:rPr>
        <w:t xml:space="preserve"> </w:t>
      </w:r>
      <w:r>
        <w:t>Lugar:</w:t>
      </w:r>
      <w:r>
        <w:rPr>
          <w:spacing w:val="-2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2.500,00</w:t>
      </w:r>
      <w:r>
        <w:rPr>
          <w:spacing w:val="-6"/>
        </w:rPr>
        <w:t xml:space="preserve"> </w:t>
      </w:r>
      <w:r>
        <w:t>(dois</w:t>
      </w:r>
      <w:r>
        <w:rPr>
          <w:spacing w:val="-3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quinhentos</w:t>
      </w:r>
      <w:r>
        <w:rPr>
          <w:spacing w:val="-6"/>
        </w:rPr>
        <w:t xml:space="preserve"> </w:t>
      </w:r>
      <w:r>
        <w:t xml:space="preserve">reais); </w:t>
      </w:r>
    </w:p>
    <w:p w14:paraId="3FF09079" w14:textId="14A05196" w:rsidR="006E6757" w:rsidRDefault="00617318" w:rsidP="009D048B">
      <w:pPr>
        <w:pStyle w:val="Corpodetexto"/>
        <w:spacing w:before="124" w:line="360" w:lineRule="auto"/>
        <w:ind w:left="540" w:right="4145"/>
      </w:pPr>
      <w:r>
        <w:t xml:space="preserve">3° Lugar: R$ </w:t>
      </w:r>
      <w:r w:rsidR="009D048B">
        <w:t>1</w:t>
      </w:r>
      <w:r>
        <w:t>.000,00 (mil reais).</w:t>
      </w:r>
    </w:p>
    <w:p w14:paraId="6A8367E5" w14:textId="77777777" w:rsidR="009D048B" w:rsidRDefault="00617318" w:rsidP="00E506F5">
      <w:pPr>
        <w:pStyle w:val="Corpodetexto"/>
        <w:spacing w:before="2" w:line="360" w:lineRule="auto"/>
        <w:ind w:left="540" w:right="2668"/>
      </w:pPr>
      <w:r>
        <w:t>4º</w:t>
      </w:r>
      <w:r>
        <w:rPr>
          <w:spacing w:val="-3"/>
        </w:rPr>
        <w:t xml:space="preserve"> </w:t>
      </w:r>
      <w:r>
        <w:t>Lugar:</w:t>
      </w:r>
      <w:r>
        <w:rPr>
          <w:spacing w:val="-5"/>
        </w:rPr>
        <w:t xml:space="preserve"> </w:t>
      </w:r>
      <w:r>
        <w:t>menção</w:t>
      </w:r>
      <w:r>
        <w:rPr>
          <w:spacing w:val="-4"/>
        </w:rPr>
        <w:t xml:space="preserve"> </w:t>
      </w:r>
      <w:r>
        <w:t>honrosa,</w:t>
      </w:r>
      <w:r>
        <w:rPr>
          <w:spacing w:val="-3"/>
        </w:rPr>
        <w:t xml:space="preserve"> </w:t>
      </w:r>
      <w:r>
        <w:t>constando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colocação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concurso.</w:t>
      </w:r>
    </w:p>
    <w:p w14:paraId="0AE35577" w14:textId="4E35A803" w:rsidR="006E6757" w:rsidRDefault="00617318" w:rsidP="00E506F5">
      <w:pPr>
        <w:pStyle w:val="Corpodetexto"/>
        <w:spacing w:before="2" w:line="360" w:lineRule="auto"/>
        <w:ind w:left="540" w:right="2668"/>
      </w:pPr>
      <w:r>
        <w:t>5º</w:t>
      </w:r>
      <w:r>
        <w:rPr>
          <w:spacing w:val="-5"/>
        </w:rPr>
        <w:t xml:space="preserve"> </w:t>
      </w:r>
      <w:r>
        <w:t>Lugar:</w:t>
      </w:r>
      <w:r>
        <w:rPr>
          <w:spacing w:val="-6"/>
        </w:rPr>
        <w:t xml:space="preserve"> </w:t>
      </w:r>
      <w:r>
        <w:t>menção</w:t>
      </w:r>
      <w:r>
        <w:rPr>
          <w:spacing w:val="-5"/>
        </w:rPr>
        <w:t xml:space="preserve"> </w:t>
      </w:r>
      <w:r>
        <w:t>honrosa,</w:t>
      </w:r>
      <w:r>
        <w:rPr>
          <w:spacing w:val="-5"/>
        </w:rPr>
        <w:t xml:space="preserve"> </w:t>
      </w:r>
      <w:r>
        <w:t>constando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colocação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concurso.</w:t>
      </w:r>
    </w:p>
    <w:p w14:paraId="4E527219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05"/>
        </w:tabs>
        <w:spacing w:line="360" w:lineRule="auto"/>
        <w:ind w:right="111" w:firstLine="0"/>
      </w:pPr>
      <w:r>
        <w:t>O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premiação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realizado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depósito</w:t>
      </w:r>
      <w:r>
        <w:rPr>
          <w:spacing w:val="40"/>
        </w:rPr>
        <w:t xml:space="preserve"> </w:t>
      </w:r>
      <w:r>
        <w:t>bancário,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de titularidade de cada participante premiado.</w:t>
      </w:r>
    </w:p>
    <w:p w14:paraId="4BF007F1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79"/>
        </w:tabs>
        <w:spacing w:line="360" w:lineRule="auto"/>
        <w:ind w:left="396" w:right="109" w:firstLine="0"/>
      </w:pPr>
      <w:r>
        <w:t xml:space="preserve">Após divulgação do resultado final, os 12 (doze) participantes vencedores deverão encaminhar para o e-mail </w:t>
      </w:r>
      <w:hyperlink r:id="rId16">
        <w:r>
          <w:t>concursotcc@caumt.gov.br</w:t>
        </w:r>
      </w:hyperlink>
      <w:r>
        <w:t xml:space="preserve"> o seu nome completo, seus dados bancários, data</w:t>
      </w:r>
      <w:r>
        <w:rPr>
          <w:spacing w:val="-1"/>
        </w:rPr>
        <w:t xml:space="preserve"> </w:t>
      </w:r>
      <w:r>
        <w:t>de nascimento, CPF, PIS, endereço,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 que se consagrou</w:t>
      </w:r>
      <w:r>
        <w:rPr>
          <w:spacing w:val="-1"/>
        </w:rPr>
        <w:t xml:space="preserve"> </w:t>
      </w:r>
      <w:r>
        <w:t>vencedor;</w:t>
      </w:r>
    </w:p>
    <w:p w14:paraId="526D80BE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58"/>
        </w:tabs>
        <w:spacing w:line="360" w:lineRule="auto"/>
        <w:ind w:left="396" w:right="109" w:firstLine="0"/>
      </w:pPr>
      <w:r>
        <w:t>Do pagamento da premiação haverá retenção de tributos pelo CAU/MT, na forma da Instrução Normativa nº 1.234, de 11/01/2012, da Receita Federal do Brasil.</w:t>
      </w:r>
    </w:p>
    <w:p w14:paraId="4DF0CAD8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line="360" w:lineRule="auto"/>
        <w:ind w:right="109" w:firstLine="0"/>
      </w:pPr>
      <w:r>
        <w:t>O pagamento da premiação se dará somente após conferência das condições previstas no Item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Organizadora,</w:t>
      </w:r>
      <w:r>
        <w:rPr>
          <w:spacing w:val="-3"/>
        </w:rPr>
        <w:t xml:space="preserve"> </w:t>
      </w:r>
      <w:r>
        <w:t>publicada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Transparência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CAU/MT.</w:t>
      </w:r>
    </w:p>
    <w:p w14:paraId="29A2A7CC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600C0317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34"/>
        </w:tabs>
        <w:spacing w:before="4" w:line="360" w:lineRule="auto"/>
        <w:ind w:left="396" w:right="115" w:firstLine="0"/>
      </w:pPr>
      <w:r>
        <w:t>Estando o premiado enquadrado em situação de irregularidade de que trata este Edital, a regularização será condição indispensável para recebimento do prêmio;</w:t>
      </w:r>
    </w:p>
    <w:p w14:paraId="47DF7C38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143"/>
        </w:tabs>
        <w:spacing w:line="360" w:lineRule="auto"/>
        <w:ind w:left="396" w:right="112" w:firstLine="0"/>
      </w:pPr>
      <w:r>
        <w:t xml:space="preserve">Estando o premiado enquadrado em situação de impedimento de que trata o presente Edital, este </w:t>
      </w:r>
      <w:r>
        <w:t>estará impedido de receber a premiação.</w:t>
      </w:r>
    </w:p>
    <w:p w14:paraId="63AD5BA4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spacing w:line="252" w:lineRule="exact"/>
        <w:ind w:left="662" w:hanging="550"/>
      </w:pPr>
      <w:r>
        <w:t>Os</w:t>
      </w:r>
      <w:r>
        <w:rPr>
          <w:spacing w:val="-6"/>
        </w:rPr>
        <w:t xml:space="preserve"> </w:t>
      </w:r>
      <w:r>
        <w:t>prêmios</w:t>
      </w:r>
      <w:r>
        <w:rPr>
          <w:spacing w:val="-6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intransferíveis.</w:t>
      </w:r>
    </w:p>
    <w:p w14:paraId="0CA1809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5"/>
        </w:tabs>
        <w:spacing w:before="126" w:line="360" w:lineRule="auto"/>
        <w:ind w:right="109" w:firstLine="0"/>
      </w:pPr>
      <w:r>
        <w:t>O</w:t>
      </w:r>
      <w:r>
        <w:rPr>
          <w:spacing w:val="-7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Menção</w:t>
      </w:r>
      <w:r>
        <w:rPr>
          <w:spacing w:val="-9"/>
        </w:rPr>
        <w:t xml:space="preserve"> </w:t>
      </w:r>
      <w:r>
        <w:t>Honrosa</w:t>
      </w:r>
      <w:r>
        <w:rPr>
          <w:spacing w:val="-9"/>
        </w:rPr>
        <w:t xml:space="preserve"> </w:t>
      </w:r>
      <w:r>
        <w:t>ocorrerá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promovida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CAU/MT, na data prevista no cronograma deste Edital, em local e horário a serem divulgados no site oficial do CAU/MT.</w:t>
      </w:r>
    </w:p>
    <w:p w14:paraId="2ACFDF4D" w14:textId="77777777" w:rsidR="006E6757" w:rsidRDefault="006E6757" w:rsidP="00E506F5">
      <w:pPr>
        <w:pStyle w:val="Corpodetexto"/>
        <w:spacing w:before="128"/>
        <w:ind w:left="0"/>
      </w:pPr>
    </w:p>
    <w:p w14:paraId="03B665C4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DOS</w:t>
      </w:r>
      <w:r>
        <w:rPr>
          <w:spacing w:val="-4"/>
        </w:rPr>
        <w:t xml:space="preserve"> </w:t>
      </w:r>
      <w:r>
        <w:rPr>
          <w:spacing w:val="-2"/>
        </w:rPr>
        <w:t>RECURSOS</w:t>
      </w:r>
    </w:p>
    <w:p w14:paraId="076ACD0C" w14:textId="77777777" w:rsidR="006E6757" w:rsidRDefault="006E6757" w:rsidP="00E506F5">
      <w:pPr>
        <w:pStyle w:val="Corpodetexto"/>
        <w:ind w:left="0"/>
        <w:rPr>
          <w:b/>
        </w:rPr>
      </w:pPr>
    </w:p>
    <w:p w14:paraId="27490BB8" w14:textId="77777777" w:rsidR="006E6757" w:rsidRDefault="006E6757" w:rsidP="00E506F5">
      <w:pPr>
        <w:pStyle w:val="Corpodetexto"/>
        <w:ind w:left="0"/>
        <w:rPr>
          <w:b/>
        </w:rPr>
      </w:pPr>
    </w:p>
    <w:p w14:paraId="38535AD3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5"/>
        </w:tabs>
        <w:spacing w:line="360" w:lineRule="auto"/>
        <w:ind w:right="108" w:firstLine="0"/>
      </w:pPr>
      <w:r>
        <w:t>Da</w:t>
      </w:r>
      <w:r>
        <w:rPr>
          <w:spacing w:val="-15"/>
        </w:rPr>
        <w:t xml:space="preserve"> </w:t>
      </w:r>
      <w:r>
        <w:t>homologação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homologação</w:t>
      </w:r>
      <w:r>
        <w:rPr>
          <w:spacing w:val="-15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inscrições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desclassificações</w:t>
      </w:r>
      <w:r>
        <w:rPr>
          <w:spacing w:val="-12"/>
        </w:rPr>
        <w:t xml:space="preserve"> </w:t>
      </w:r>
      <w:r>
        <w:t>caberá</w:t>
      </w:r>
      <w:r>
        <w:rPr>
          <w:spacing w:val="-14"/>
        </w:rPr>
        <w:t xml:space="preserve"> </w:t>
      </w:r>
      <w:r>
        <w:t>recurso, devendo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enviado</w:t>
      </w:r>
      <w:r>
        <w:rPr>
          <w:spacing w:val="-7"/>
        </w:rPr>
        <w:t xml:space="preserve"> </w:t>
      </w:r>
      <w:r>
        <w:t>assinado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endereço</w:t>
      </w:r>
      <w:r>
        <w:rPr>
          <w:spacing w:val="-8"/>
        </w:rPr>
        <w:t xml:space="preserve"> </w:t>
      </w:r>
      <w:r>
        <w:t>eletrônico</w:t>
      </w:r>
      <w:r>
        <w:rPr>
          <w:spacing w:val="-6"/>
        </w:rPr>
        <w:t xml:space="preserve"> </w:t>
      </w:r>
      <w:hyperlink r:id="rId17">
        <w:r>
          <w:t>concursotcc@caumt.gov.br,</w:t>
        </w:r>
      </w:hyperlink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 5 dias úteis, a contar da divulgação da lista que dispõe sobre os atos.</w:t>
      </w:r>
    </w:p>
    <w:p w14:paraId="70D02757" w14:textId="77777777" w:rsidR="006E6757" w:rsidRDefault="00617318" w:rsidP="00E506F5">
      <w:pPr>
        <w:pStyle w:val="PargrafodaLista"/>
        <w:numPr>
          <w:ilvl w:val="2"/>
          <w:numId w:val="8"/>
        </w:numPr>
        <w:tabs>
          <w:tab w:val="left" w:pos="1441"/>
        </w:tabs>
        <w:spacing w:line="362" w:lineRule="auto"/>
        <w:ind w:right="108" w:firstLine="0"/>
      </w:pPr>
      <w:r>
        <w:t>O recurso deverá ser enviado em formato pdf, assinado, e conter a exposição de motivos do recorrente, com as devidas razões de fato e de direito.</w:t>
      </w:r>
    </w:p>
    <w:p w14:paraId="7C823AE0" w14:textId="3B43A7A3" w:rsidR="006E6757" w:rsidRDefault="00617318" w:rsidP="00E506F5">
      <w:pPr>
        <w:pStyle w:val="PargrafodaLista"/>
        <w:numPr>
          <w:ilvl w:val="1"/>
          <w:numId w:val="8"/>
        </w:numPr>
        <w:tabs>
          <w:tab w:val="left" w:pos="672"/>
        </w:tabs>
        <w:spacing w:line="360" w:lineRule="auto"/>
        <w:ind w:right="108" w:firstLine="0"/>
      </w:pPr>
      <w:r>
        <w:t>O recurso deverá ser dirigido à Comissão Técnica Organizadora do Concurso ou Comissão Julgadora,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depender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recorrida, a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reconsiderar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F67D78">
        <w:t xml:space="preserve">03 </w:t>
      </w:r>
      <w:r>
        <w:t>(</w:t>
      </w:r>
      <w:r w:rsidR="00F67D78">
        <w:t>três</w:t>
      </w:r>
      <w:r>
        <w:t xml:space="preserve">) dias úteis, ou, nesse mesmo prazo, fazê-lo subir, devidamente informado, dirigindo à autoridade superior, devendo, neste caso, a decisão ser proferida pela autoridade dentro do prazo de </w:t>
      </w:r>
      <w:r w:rsidR="00F67D78">
        <w:t>03</w:t>
      </w:r>
      <w:r>
        <w:t xml:space="preserve"> (</w:t>
      </w:r>
      <w:r w:rsidR="00F67D78">
        <w:t>três</w:t>
      </w:r>
      <w:r>
        <w:t>) dias úteis, contado do recebimento do recurso.</w:t>
      </w:r>
    </w:p>
    <w:p w14:paraId="2B199066" w14:textId="77777777" w:rsidR="006E6757" w:rsidRDefault="006E6757" w:rsidP="00E506F5">
      <w:pPr>
        <w:pStyle w:val="Corpodetexto"/>
        <w:spacing w:before="121"/>
        <w:ind w:left="0"/>
      </w:pPr>
    </w:p>
    <w:p w14:paraId="0EC557A0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DAS</w:t>
      </w:r>
      <w:r>
        <w:rPr>
          <w:spacing w:val="-3"/>
        </w:rPr>
        <w:t xml:space="preserve"> </w:t>
      </w:r>
      <w:r>
        <w:rPr>
          <w:spacing w:val="-2"/>
        </w:rPr>
        <w:t>PENALIDADES</w:t>
      </w:r>
    </w:p>
    <w:p w14:paraId="43BF3BF0" w14:textId="77777777" w:rsidR="006E6757" w:rsidRDefault="006E6757" w:rsidP="00E506F5">
      <w:pPr>
        <w:pStyle w:val="Corpodetexto"/>
        <w:ind w:left="0"/>
        <w:rPr>
          <w:b/>
        </w:rPr>
      </w:pPr>
    </w:p>
    <w:p w14:paraId="1A6B437A" w14:textId="77777777" w:rsidR="006E6757" w:rsidRDefault="006E6757" w:rsidP="00E506F5">
      <w:pPr>
        <w:pStyle w:val="Corpodetexto"/>
        <w:spacing w:before="2"/>
        <w:ind w:left="0"/>
        <w:rPr>
          <w:b/>
        </w:rPr>
      </w:pPr>
    </w:p>
    <w:p w14:paraId="20085845" w14:textId="18FD59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7"/>
        </w:tabs>
        <w:spacing w:line="360" w:lineRule="auto"/>
        <w:ind w:right="112" w:firstLine="0"/>
      </w:pPr>
      <w:r>
        <w:t xml:space="preserve">A transgressão pelos concorrentes das normas que regulam o presente Concurso, além de sua exclusão do certame, implicará na sua responsabilização pelos danos causados à entidade Promotora do Concurso, bem como a aplicação das sanções previstas no artigos </w:t>
      </w:r>
      <w:r w:rsidR="00E47BC7">
        <w:t>155 e 156</w:t>
      </w:r>
      <w:r>
        <w:t xml:space="preserve"> da Lei </w:t>
      </w:r>
      <w:r w:rsidR="00E47BC7" w:rsidRPr="007605D1">
        <w:t>14.133/2021</w:t>
      </w:r>
      <w:r>
        <w:t>, no que couber, garantido o contraditório e a ampla defesa.</w:t>
      </w:r>
    </w:p>
    <w:p w14:paraId="7B2F0456" w14:textId="77777777" w:rsidR="006E6757" w:rsidRDefault="006E6757" w:rsidP="00E506F5">
      <w:pPr>
        <w:pStyle w:val="Corpodetexto"/>
        <w:spacing w:before="126"/>
        <w:ind w:left="0"/>
      </w:pPr>
    </w:p>
    <w:p w14:paraId="55C65D10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ind w:left="481" w:hanging="369"/>
      </w:pP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rPr>
          <w:spacing w:val="-2"/>
        </w:rPr>
        <w:t>ORÇAMENTÁRIOS</w:t>
      </w:r>
    </w:p>
    <w:p w14:paraId="35ED188A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63D324EC" w14:textId="77777777" w:rsidR="006E6757" w:rsidRPr="00987584" w:rsidRDefault="00617318" w:rsidP="00E506F5">
      <w:pPr>
        <w:pStyle w:val="PargrafodaLista"/>
        <w:numPr>
          <w:ilvl w:val="1"/>
          <w:numId w:val="8"/>
        </w:numPr>
        <w:tabs>
          <w:tab w:val="left" w:pos="653"/>
        </w:tabs>
        <w:spacing w:line="360" w:lineRule="auto"/>
        <w:ind w:right="112" w:firstLine="0"/>
      </w:pPr>
      <w:r w:rsidRPr="00987584">
        <w:t>A</w:t>
      </w:r>
      <w:r w:rsidRPr="00987584">
        <w:rPr>
          <w:spacing w:val="-14"/>
        </w:rPr>
        <w:t xml:space="preserve"> </w:t>
      </w:r>
      <w:r w:rsidRPr="00987584">
        <w:t>Dotação</w:t>
      </w:r>
      <w:r w:rsidRPr="00987584">
        <w:rPr>
          <w:spacing w:val="-16"/>
        </w:rPr>
        <w:t xml:space="preserve"> </w:t>
      </w:r>
      <w:r w:rsidRPr="00987584">
        <w:t>Orçamentária</w:t>
      </w:r>
      <w:r w:rsidRPr="00987584">
        <w:rPr>
          <w:spacing w:val="-13"/>
        </w:rPr>
        <w:t xml:space="preserve"> </w:t>
      </w:r>
      <w:r w:rsidRPr="00987584">
        <w:t>que</w:t>
      </w:r>
      <w:r w:rsidRPr="00987584">
        <w:rPr>
          <w:spacing w:val="-14"/>
        </w:rPr>
        <w:t xml:space="preserve"> </w:t>
      </w:r>
      <w:r w:rsidRPr="00987584">
        <w:t>dará</w:t>
      </w:r>
      <w:r w:rsidRPr="00987584">
        <w:rPr>
          <w:spacing w:val="-14"/>
        </w:rPr>
        <w:t xml:space="preserve"> </w:t>
      </w:r>
      <w:r w:rsidRPr="00987584">
        <w:t>cobertura</w:t>
      </w:r>
      <w:r w:rsidRPr="00987584">
        <w:rPr>
          <w:spacing w:val="-16"/>
        </w:rPr>
        <w:t xml:space="preserve"> </w:t>
      </w:r>
      <w:r w:rsidRPr="00987584">
        <w:t>a</w:t>
      </w:r>
      <w:r w:rsidRPr="00987584">
        <w:rPr>
          <w:spacing w:val="-13"/>
        </w:rPr>
        <w:t xml:space="preserve"> </w:t>
      </w:r>
      <w:r w:rsidRPr="00987584">
        <w:t>execução</w:t>
      </w:r>
      <w:r w:rsidRPr="00987584">
        <w:rPr>
          <w:spacing w:val="-14"/>
        </w:rPr>
        <w:t xml:space="preserve"> </w:t>
      </w:r>
      <w:r w:rsidRPr="00987584">
        <w:t>do</w:t>
      </w:r>
      <w:r w:rsidRPr="00987584">
        <w:rPr>
          <w:spacing w:val="-16"/>
        </w:rPr>
        <w:t xml:space="preserve"> </w:t>
      </w:r>
      <w:r w:rsidRPr="00987584">
        <w:t>presente</w:t>
      </w:r>
      <w:r w:rsidRPr="00987584">
        <w:rPr>
          <w:spacing w:val="-15"/>
        </w:rPr>
        <w:t xml:space="preserve"> </w:t>
      </w:r>
      <w:r w:rsidRPr="00987584">
        <w:t>concurso</w:t>
      </w:r>
      <w:r w:rsidRPr="00987584">
        <w:rPr>
          <w:spacing w:val="-12"/>
        </w:rPr>
        <w:t xml:space="preserve"> </w:t>
      </w:r>
      <w:r w:rsidRPr="00987584">
        <w:t>correrá</w:t>
      </w:r>
      <w:r w:rsidRPr="00987584">
        <w:rPr>
          <w:spacing w:val="-14"/>
        </w:rPr>
        <w:t xml:space="preserve"> </w:t>
      </w:r>
      <w:r w:rsidRPr="00987584">
        <w:t>à</w:t>
      </w:r>
      <w:r w:rsidRPr="00987584">
        <w:rPr>
          <w:spacing w:val="-14"/>
        </w:rPr>
        <w:t xml:space="preserve"> </w:t>
      </w:r>
      <w:r w:rsidRPr="00987584">
        <w:t xml:space="preserve">conta de nº </w:t>
      </w:r>
      <w:r w:rsidRPr="00987584">
        <w:t>6.2.2.1.1.01.04.04.023 – Despesas com Concursos/Premiações.</w:t>
      </w:r>
    </w:p>
    <w:p w14:paraId="363C53D1" w14:textId="77777777" w:rsidR="006E6757" w:rsidRDefault="006E6757" w:rsidP="00E506F5">
      <w:pPr>
        <w:spacing w:line="360" w:lineRule="auto"/>
        <w:jc w:val="both"/>
        <w:sectPr w:rsidR="006E6757">
          <w:pgSz w:w="11910" w:h="16840"/>
          <w:pgMar w:top="1500" w:right="1020" w:bottom="280" w:left="1020" w:header="709" w:footer="0" w:gutter="0"/>
          <w:cols w:space="720"/>
        </w:sectPr>
      </w:pPr>
    </w:p>
    <w:p w14:paraId="436849D9" w14:textId="77777777" w:rsidR="006E6757" w:rsidRDefault="006E6757" w:rsidP="00E506F5">
      <w:pPr>
        <w:pStyle w:val="Corpodetexto"/>
        <w:spacing w:before="130"/>
        <w:ind w:left="0"/>
      </w:pPr>
    </w:p>
    <w:p w14:paraId="12E5EA45" w14:textId="77777777" w:rsidR="006E6757" w:rsidRDefault="00617318" w:rsidP="00E506F5">
      <w:pPr>
        <w:pStyle w:val="Ttulo1"/>
        <w:numPr>
          <w:ilvl w:val="0"/>
          <w:numId w:val="8"/>
        </w:numPr>
        <w:tabs>
          <w:tab w:val="left" w:pos="481"/>
        </w:tabs>
        <w:spacing w:before="1"/>
        <w:ind w:left="481" w:hanging="369"/>
      </w:pPr>
      <w:r>
        <w:t>DISPOSIÇÕES</w:t>
      </w:r>
      <w:r>
        <w:rPr>
          <w:spacing w:val="-15"/>
        </w:rPr>
        <w:t xml:space="preserve"> </w:t>
      </w:r>
      <w:r>
        <w:rPr>
          <w:spacing w:val="-2"/>
        </w:rPr>
        <w:t>GERAIS</w:t>
      </w:r>
    </w:p>
    <w:p w14:paraId="195903C7" w14:textId="77777777" w:rsidR="006E6757" w:rsidRDefault="006E6757" w:rsidP="00E506F5">
      <w:pPr>
        <w:pStyle w:val="Corpodetexto"/>
        <w:spacing w:before="252"/>
        <w:ind w:left="0"/>
        <w:rPr>
          <w:b/>
        </w:rPr>
      </w:pPr>
    </w:p>
    <w:p w14:paraId="06F2B14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732"/>
        </w:tabs>
        <w:spacing w:line="360" w:lineRule="auto"/>
        <w:ind w:right="112" w:firstLine="0"/>
      </w:pPr>
      <w:r>
        <w:t>Todos os autores dos trabalhos com inscrições homologadas pela Comissão Técnica Organizadora receberão certificado de participação.</w:t>
      </w:r>
    </w:p>
    <w:p w14:paraId="27889FCE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7"/>
        </w:tabs>
        <w:spacing w:line="362" w:lineRule="auto"/>
        <w:ind w:right="115" w:firstLine="0"/>
      </w:pPr>
      <w:r>
        <w:t>Os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vencedores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t>receberão</w:t>
      </w:r>
      <w:r>
        <w:rPr>
          <w:spacing w:val="-7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indicação</w:t>
      </w:r>
      <w:r>
        <w:rPr>
          <w:spacing w:val="-6"/>
        </w:rPr>
        <w:t xml:space="preserve"> </w:t>
      </w:r>
      <w:r>
        <w:t>da colocação no concurso.</w:t>
      </w:r>
    </w:p>
    <w:p w14:paraId="3F676A97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98"/>
        </w:tabs>
        <w:spacing w:line="360" w:lineRule="auto"/>
        <w:ind w:right="109" w:firstLine="0"/>
      </w:pPr>
      <w:r>
        <w:t>A partir da inscrição, os participantes cedem ao CAU/MT de modo expresso, em caráter irrevogável e irretratável, os direitos decorrentes de seu trabalho, exceto os personalíssimos oriundos de sua autoria, bem como autorizam a expor e divulgar os trabalhos por qualquer meio e modo de divulgação sem direito a remuneração aos seus autores.</w:t>
      </w:r>
    </w:p>
    <w:p w14:paraId="7D710B0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55"/>
        </w:tabs>
        <w:spacing w:line="360" w:lineRule="auto"/>
        <w:ind w:right="111" w:firstLine="0"/>
      </w:pPr>
      <w:r>
        <w:t>Os</w:t>
      </w:r>
      <w:r>
        <w:rPr>
          <w:spacing w:val="-11"/>
        </w:rPr>
        <w:t xml:space="preserve"> </w:t>
      </w:r>
      <w:r>
        <w:t>trabalhos</w:t>
      </w:r>
      <w:r>
        <w:rPr>
          <w:spacing w:val="-8"/>
        </w:rPr>
        <w:t xml:space="preserve"> </w:t>
      </w:r>
      <w:r>
        <w:t>classificados</w:t>
      </w:r>
      <w:r>
        <w:rPr>
          <w:spacing w:val="-6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mantidos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acervo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CAU/MT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eventual</w:t>
      </w:r>
      <w:r>
        <w:rPr>
          <w:spacing w:val="-10"/>
        </w:rPr>
        <w:t xml:space="preserve"> </w:t>
      </w:r>
      <w:r>
        <w:t>divulgação futura em meios oficiais, sem finalidade comercial e citada a autoria do trabalho.</w:t>
      </w:r>
    </w:p>
    <w:p w14:paraId="74C011A2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74"/>
        </w:tabs>
        <w:spacing w:line="360" w:lineRule="auto"/>
        <w:ind w:right="115" w:firstLine="0"/>
      </w:pPr>
      <w:r>
        <w:t>O ato de inscrição dos trabalhos pressupõe pleno conhecimento e aceitação dos termos do presente Edital e seus anexos, com a expressa renúncia a quaisquer outros direitos, ressalvados aqueles cuja legislação confira irrenunciabilidade.</w:t>
      </w:r>
    </w:p>
    <w:p w14:paraId="07715FD4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2"/>
        </w:tabs>
        <w:spacing w:line="360" w:lineRule="auto"/>
        <w:ind w:right="113" w:firstLine="0"/>
      </w:pPr>
      <w:r>
        <w:t>O CAU/MT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tem o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contratar, executar, aplicar</w:t>
      </w:r>
      <w:r>
        <w:rPr>
          <w:spacing w:val="-3"/>
        </w:rPr>
        <w:t xml:space="preserve"> </w:t>
      </w:r>
      <w:r>
        <w:t>ou dar</w:t>
      </w:r>
      <w:r>
        <w:rPr>
          <w:spacing w:val="-1"/>
        </w:rPr>
        <w:t xml:space="preserve"> </w:t>
      </w:r>
      <w:r>
        <w:t xml:space="preserve">prosseguimento às propostas apresentadas no Concurso, sob qualquer pretexto, uma vez que os </w:t>
      </w:r>
      <w:r>
        <w:t>trabalhos apresentados são de natureza acadêmica.</w:t>
      </w:r>
    </w:p>
    <w:p w14:paraId="2375F1C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0"/>
        </w:tabs>
        <w:spacing w:line="360" w:lineRule="auto"/>
        <w:ind w:right="110" w:firstLine="0"/>
      </w:pPr>
      <w:r>
        <w:t>Os</w:t>
      </w:r>
      <w:r>
        <w:rPr>
          <w:spacing w:val="-5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esclarecimentos,</w:t>
      </w:r>
      <w:r>
        <w:rPr>
          <w:spacing w:val="-4"/>
        </w:rPr>
        <w:t xml:space="preserve"> </w:t>
      </w:r>
      <w:r>
        <w:t>impugnações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enviados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e-mail </w:t>
      </w:r>
      <w:hyperlink r:id="rId18">
        <w:r>
          <w:t>concursotcc@caumt.gov.br,</w:t>
        </w:r>
      </w:hyperlink>
      <w:r>
        <w:rPr>
          <w:spacing w:val="-7"/>
        </w:rPr>
        <w:t xml:space="preserve"> </w:t>
      </w:r>
      <w:r>
        <w:t>endereçados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Organizadora,</w:t>
      </w:r>
      <w:r>
        <w:rPr>
          <w:spacing w:val="-9"/>
        </w:rPr>
        <w:t xml:space="preserve"> </w:t>
      </w:r>
      <w:r>
        <w:t>contendo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assunto o número do Edital.</w:t>
      </w:r>
    </w:p>
    <w:p w14:paraId="7EC83341" w14:textId="77777777" w:rsidR="006E6757" w:rsidRDefault="00617318" w:rsidP="00E506F5">
      <w:pPr>
        <w:pStyle w:val="PargrafodaLista"/>
        <w:numPr>
          <w:ilvl w:val="1"/>
          <w:numId w:val="8"/>
        </w:numPr>
        <w:tabs>
          <w:tab w:val="left" w:pos="669"/>
        </w:tabs>
        <w:spacing w:line="360" w:lineRule="auto"/>
        <w:ind w:right="111" w:firstLine="0"/>
      </w:pPr>
      <w:r>
        <w:t xml:space="preserve">Após encerramento das inscrições dos trabalhos, denúncias de irregularidades ou eventuais questionamentos, devidamente fundamentados e identificados, deverão ser dirigidos à Comissão Técnica Organizadora, através do e-mail </w:t>
      </w:r>
      <w:hyperlink r:id="rId19">
        <w:r>
          <w:t>concursotcc@caumt.gov.br.</w:t>
        </w:r>
      </w:hyperlink>
    </w:p>
    <w:p w14:paraId="61634304" w14:textId="77777777" w:rsidR="006E6757" w:rsidRDefault="006E6757" w:rsidP="00E506F5">
      <w:pPr>
        <w:pStyle w:val="Corpodetexto"/>
        <w:spacing w:before="124"/>
        <w:ind w:left="0"/>
      </w:pPr>
    </w:p>
    <w:p w14:paraId="380EDAC7" w14:textId="49D631FC" w:rsidR="006E6757" w:rsidRDefault="00617318" w:rsidP="00E506F5">
      <w:pPr>
        <w:pStyle w:val="Corpodetexto"/>
        <w:ind w:left="6402"/>
      </w:pPr>
      <w:r>
        <w:t>Cuiabá-MT,</w:t>
      </w:r>
      <w:r>
        <w:rPr>
          <w:spacing w:val="-4"/>
        </w:rPr>
        <w:t xml:space="preserve"> </w:t>
      </w:r>
      <w:r w:rsidR="007115B4">
        <w:t>31 de julho de 2024.</w:t>
      </w:r>
    </w:p>
    <w:p w14:paraId="2CEBD478" w14:textId="77777777" w:rsidR="006E6757" w:rsidRDefault="006E6757" w:rsidP="00E506F5">
      <w:pPr>
        <w:pStyle w:val="Corpodetexto"/>
        <w:ind w:left="0"/>
      </w:pPr>
    </w:p>
    <w:p w14:paraId="6E42C0B4" w14:textId="77777777" w:rsidR="006E6757" w:rsidRDefault="006E6757">
      <w:pPr>
        <w:pStyle w:val="Corpodetexto"/>
        <w:ind w:left="0"/>
        <w:jc w:val="left"/>
      </w:pPr>
    </w:p>
    <w:p w14:paraId="11E7B3AD" w14:textId="77777777" w:rsidR="006E6757" w:rsidRDefault="006E6757">
      <w:pPr>
        <w:pStyle w:val="Corpodetexto"/>
        <w:ind w:left="0"/>
        <w:jc w:val="left"/>
      </w:pPr>
    </w:p>
    <w:p w14:paraId="00E4B81D" w14:textId="77777777" w:rsidR="006E6757" w:rsidRPr="00617318" w:rsidRDefault="006E6757" w:rsidP="00617318">
      <w:pPr>
        <w:pStyle w:val="Corpodetexto"/>
        <w:spacing w:before="126"/>
        <w:ind w:left="5" w:right="5"/>
        <w:jc w:val="center"/>
      </w:pPr>
    </w:p>
    <w:p w14:paraId="1BEA7389" w14:textId="064C9EFC" w:rsidR="007115B4" w:rsidRPr="00617318" w:rsidRDefault="00617318">
      <w:pPr>
        <w:pStyle w:val="Corpodetexto"/>
        <w:spacing w:before="126"/>
        <w:ind w:left="5" w:right="5"/>
        <w:jc w:val="center"/>
        <w:rPr>
          <w:b/>
          <w:bCs/>
        </w:rPr>
      </w:pPr>
      <w:r w:rsidRPr="00617318">
        <w:rPr>
          <w:b/>
          <w:bCs/>
        </w:rPr>
        <w:t>Elisângela Fernandes Bokorni</w:t>
      </w:r>
    </w:p>
    <w:p w14:paraId="4C6DDB8D" w14:textId="6368E3EB" w:rsidR="006E6757" w:rsidRPr="007115B4" w:rsidRDefault="00617318">
      <w:pPr>
        <w:pStyle w:val="Corpodetexto"/>
        <w:spacing w:before="126"/>
        <w:ind w:left="5" w:right="5"/>
        <w:jc w:val="center"/>
      </w:pPr>
      <w:r w:rsidRPr="00617318">
        <w:t>Presidente</w:t>
      </w:r>
      <w:r w:rsidRPr="00617318">
        <w:t xml:space="preserve"> </w:t>
      </w:r>
      <w:r>
        <w:t>do CAU/MT</w:t>
      </w:r>
    </w:p>
    <w:sectPr w:rsidR="006E6757" w:rsidRPr="007115B4">
      <w:pgSz w:w="11910" w:h="16840"/>
      <w:pgMar w:top="1500" w:right="102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01EA8" w14:textId="77777777" w:rsidR="00E3553F" w:rsidRDefault="00E3553F">
      <w:r>
        <w:separator/>
      </w:r>
    </w:p>
  </w:endnote>
  <w:endnote w:type="continuationSeparator" w:id="0">
    <w:p w14:paraId="79E99B87" w14:textId="77777777" w:rsidR="00E3553F" w:rsidRDefault="00E3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FAEA" w14:textId="77777777" w:rsidR="00E3553F" w:rsidRDefault="00E3553F">
      <w:r>
        <w:separator/>
      </w:r>
    </w:p>
  </w:footnote>
  <w:footnote w:type="continuationSeparator" w:id="0">
    <w:p w14:paraId="2152430A" w14:textId="77777777" w:rsidR="00E3553F" w:rsidRDefault="00E3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F3E5" w14:textId="77777777" w:rsidR="006E6757" w:rsidRDefault="00617318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361536" behindDoc="1" locked="0" layoutInCell="1" allowOverlap="1" wp14:anchorId="545E5A54" wp14:editId="42BC30D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57164" cy="5118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64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B3B"/>
    <w:multiLevelType w:val="hybridMultilevel"/>
    <w:tmpl w:val="0DEEB534"/>
    <w:lvl w:ilvl="0" w:tplc="38D223D8">
      <w:start w:val="1"/>
      <w:numFmt w:val="lowerLetter"/>
      <w:lvlText w:val="%1)"/>
      <w:lvlJc w:val="left"/>
      <w:pPr>
        <w:ind w:left="396" w:hanging="2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A40FBA">
      <w:numFmt w:val="bullet"/>
      <w:lvlText w:val="•"/>
      <w:lvlJc w:val="left"/>
      <w:pPr>
        <w:ind w:left="1346" w:hanging="298"/>
      </w:pPr>
      <w:rPr>
        <w:rFonts w:hint="default"/>
        <w:lang w:val="pt-PT" w:eastAsia="en-US" w:bidi="ar-SA"/>
      </w:rPr>
    </w:lvl>
    <w:lvl w:ilvl="2" w:tplc="986E3F74">
      <w:numFmt w:val="bullet"/>
      <w:lvlText w:val="•"/>
      <w:lvlJc w:val="left"/>
      <w:pPr>
        <w:ind w:left="2293" w:hanging="298"/>
      </w:pPr>
      <w:rPr>
        <w:rFonts w:hint="default"/>
        <w:lang w:val="pt-PT" w:eastAsia="en-US" w:bidi="ar-SA"/>
      </w:rPr>
    </w:lvl>
    <w:lvl w:ilvl="3" w:tplc="C6C05FA4">
      <w:numFmt w:val="bullet"/>
      <w:lvlText w:val="•"/>
      <w:lvlJc w:val="left"/>
      <w:pPr>
        <w:ind w:left="3239" w:hanging="298"/>
      </w:pPr>
      <w:rPr>
        <w:rFonts w:hint="default"/>
        <w:lang w:val="pt-PT" w:eastAsia="en-US" w:bidi="ar-SA"/>
      </w:rPr>
    </w:lvl>
    <w:lvl w:ilvl="4" w:tplc="7A3266BC">
      <w:numFmt w:val="bullet"/>
      <w:lvlText w:val="•"/>
      <w:lvlJc w:val="left"/>
      <w:pPr>
        <w:ind w:left="4186" w:hanging="298"/>
      </w:pPr>
      <w:rPr>
        <w:rFonts w:hint="default"/>
        <w:lang w:val="pt-PT" w:eastAsia="en-US" w:bidi="ar-SA"/>
      </w:rPr>
    </w:lvl>
    <w:lvl w:ilvl="5" w:tplc="B6E40056">
      <w:numFmt w:val="bullet"/>
      <w:lvlText w:val="•"/>
      <w:lvlJc w:val="left"/>
      <w:pPr>
        <w:ind w:left="5133" w:hanging="298"/>
      </w:pPr>
      <w:rPr>
        <w:rFonts w:hint="default"/>
        <w:lang w:val="pt-PT" w:eastAsia="en-US" w:bidi="ar-SA"/>
      </w:rPr>
    </w:lvl>
    <w:lvl w:ilvl="6" w:tplc="600046F6">
      <w:numFmt w:val="bullet"/>
      <w:lvlText w:val="•"/>
      <w:lvlJc w:val="left"/>
      <w:pPr>
        <w:ind w:left="6079" w:hanging="298"/>
      </w:pPr>
      <w:rPr>
        <w:rFonts w:hint="default"/>
        <w:lang w:val="pt-PT" w:eastAsia="en-US" w:bidi="ar-SA"/>
      </w:rPr>
    </w:lvl>
    <w:lvl w:ilvl="7" w:tplc="E05EF204">
      <w:numFmt w:val="bullet"/>
      <w:lvlText w:val="•"/>
      <w:lvlJc w:val="left"/>
      <w:pPr>
        <w:ind w:left="7026" w:hanging="298"/>
      </w:pPr>
      <w:rPr>
        <w:rFonts w:hint="default"/>
        <w:lang w:val="pt-PT" w:eastAsia="en-US" w:bidi="ar-SA"/>
      </w:rPr>
    </w:lvl>
    <w:lvl w:ilvl="8" w:tplc="400ED802">
      <w:numFmt w:val="bullet"/>
      <w:lvlText w:val="•"/>
      <w:lvlJc w:val="left"/>
      <w:pPr>
        <w:ind w:left="7973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157E336B"/>
    <w:multiLevelType w:val="hybridMultilevel"/>
    <w:tmpl w:val="8A182B26"/>
    <w:lvl w:ilvl="0" w:tplc="B47816B8">
      <w:start w:val="1"/>
      <w:numFmt w:val="lowerLetter"/>
      <w:lvlText w:val="%1)"/>
      <w:lvlJc w:val="left"/>
      <w:pPr>
        <w:ind w:left="371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6B8FF68">
      <w:numFmt w:val="bullet"/>
      <w:lvlText w:val="•"/>
      <w:lvlJc w:val="left"/>
      <w:pPr>
        <w:ind w:left="1328" w:hanging="260"/>
      </w:pPr>
      <w:rPr>
        <w:rFonts w:hint="default"/>
        <w:lang w:val="pt-PT" w:eastAsia="en-US" w:bidi="ar-SA"/>
      </w:rPr>
    </w:lvl>
    <w:lvl w:ilvl="2" w:tplc="D7DC9616">
      <w:numFmt w:val="bullet"/>
      <w:lvlText w:val="•"/>
      <w:lvlJc w:val="left"/>
      <w:pPr>
        <w:ind w:left="2277" w:hanging="260"/>
      </w:pPr>
      <w:rPr>
        <w:rFonts w:hint="default"/>
        <w:lang w:val="pt-PT" w:eastAsia="en-US" w:bidi="ar-SA"/>
      </w:rPr>
    </w:lvl>
    <w:lvl w:ilvl="3" w:tplc="344CB504">
      <w:numFmt w:val="bullet"/>
      <w:lvlText w:val="•"/>
      <w:lvlJc w:val="left"/>
      <w:pPr>
        <w:ind w:left="3225" w:hanging="260"/>
      </w:pPr>
      <w:rPr>
        <w:rFonts w:hint="default"/>
        <w:lang w:val="pt-PT" w:eastAsia="en-US" w:bidi="ar-SA"/>
      </w:rPr>
    </w:lvl>
    <w:lvl w:ilvl="4" w:tplc="F1D2C004">
      <w:numFmt w:val="bullet"/>
      <w:lvlText w:val="•"/>
      <w:lvlJc w:val="left"/>
      <w:pPr>
        <w:ind w:left="4174" w:hanging="260"/>
      </w:pPr>
      <w:rPr>
        <w:rFonts w:hint="default"/>
        <w:lang w:val="pt-PT" w:eastAsia="en-US" w:bidi="ar-SA"/>
      </w:rPr>
    </w:lvl>
    <w:lvl w:ilvl="5" w:tplc="14DC97D0">
      <w:numFmt w:val="bullet"/>
      <w:lvlText w:val="•"/>
      <w:lvlJc w:val="left"/>
      <w:pPr>
        <w:ind w:left="5123" w:hanging="260"/>
      </w:pPr>
      <w:rPr>
        <w:rFonts w:hint="default"/>
        <w:lang w:val="pt-PT" w:eastAsia="en-US" w:bidi="ar-SA"/>
      </w:rPr>
    </w:lvl>
    <w:lvl w:ilvl="6" w:tplc="6B0C3266">
      <w:numFmt w:val="bullet"/>
      <w:lvlText w:val="•"/>
      <w:lvlJc w:val="left"/>
      <w:pPr>
        <w:ind w:left="6071" w:hanging="260"/>
      </w:pPr>
      <w:rPr>
        <w:rFonts w:hint="default"/>
        <w:lang w:val="pt-PT" w:eastAsia="en-US" w:bidi="ar-SA"/>
      </w:rPr>
    </w:lvl>
    <w:lvl w:ilvl="7" w:tplc="E7207574">
      <w:numFmt w:val="bullet"/>
      <w:lvlText w:val="•"/>
      <w:lvlJc w:val="left"/>
      <w:pPr>
        <w:ind w:left="7020" w:hanging="260"/>
      </w:pPr>
      <w:rPr>
        <w:rFonts w:hint="default"/>
        <w:lang w:val="pt-PT" w:eastAsia="en-US" w:bidi="ar-SA"/>
      </w:rPr>
    </w:lvl>
    <w:lvl w:ilvl="8" w:tplc="6186D210">
      <w:numFmt w:val="bullet"/>
      <w:lvlText w:val="•"/>
      <w:lvlJc w:val="left"/>
      <w:pPr>
        <w:ind w:left="7969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D3523AB"/>
    <w:multiLevelType w:val="hybridMultilevel"/>
    <w:tmpl w:val="1EEA3B56"/>
    <w:lvl w:ilvl="0" w:tplc="D5825C52">
      <w:start w:val="1"/>
      <w:numFmt w:val="lowerLetter"/>
      <w:lvlText w:val="%1)"/>
      <w:lvlJc w:val="left"/>
      <w:pPr>
        <w:ind w:left="396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584D0E6">
      <w:numFmt w:val="bullet"/>
      <w:lvlText w:val="•"/>
      <w:lvlJc w:val="left"/>
      <w:pPr>
        <w:ind w:left="1346" w:hanging="293"/>
      </w:pPr>
      <w:rPr>
        <w:rFonts w:hint="default"/>
        <w:lang w:val="pt-PT" w:eastAsia="en-US" w:bidi="ar-SA"/>
      </w:rPr>
    </w:lvl>
    <w:lvl w:ilvl="2" w:tplc="A82C2228">
      <w:numFmt w:val="bullet"/>
      <w:lvlText w:val="•"/>
      <w:lvlJc w:val="left"/>
      <w:pPr>
        <w:ind w:left="2293" w:hanging="293"/>
      </w:pPr>
      <w:rPr>
        <w:rFonts w:hint="default"/>
        <w:lang w:val="pt-PT" w:eastAsia="en-US" w:bidi="ar-SA"/>
      </w:rPr>
    </w:lvl>
    <w:lvl w:ilvl="3" w:tplc="AFBA06CC">
      <w:numFmt w:val="bullet"/>
      <w:lvlText w:val="•"/>
      <w:lvlJc w:val="left"/>
      <w:pPr>
        <w:ind w:left="3239" w:hanging="293"/>
      </w:pPr>
      <w:rPr>
        <w:rFonts w:hint="default"/>
        <w:lang w:val="pt-PT" w:eastAsia="en-US" w:bidi="ar-SA"/>
      </w:rPr>
    </w:lvl>
    <w:lvl w:ilvl="4" w:tplc="2A52FD44">
      <w:numFmt w:val="bullet"/>
      <w:lvlText w:val="•"/>
      <w:lvlJc w:val="left"/>
      <w:pPr>
        <w:ind w:left="4186" w:hanging="293"/>
      </w:pPr>
      <w:rPr>
        <w:rFonts w:hint="default"/>
        <w:lang w:val="pt-PT" w:eastAsia="en-US" w:bidi="ar-SA"/>
      </w:rPr>
    </w:lvl>
    <w:lvl w:ilvl="5" w:tplc="A7224304">
      <w:numFmt w:val="bullet"/>
      <w:lvlText w:val="•"/>
      <w:lvlJc w:val="left"/>
      <w:pPr>
        <w:ind w:left="5133" w:hanging="293"/>
      </w:pPr>
      <w:rPr>
        <w:rFonts w:hint="default"/>
        <w:lang w:val="pt-PT" w:eastAsia="en-US" w:bidi="ar-SA"/>
      </w:rPr>
    </w:lvl>
    <w:lvl w:ilvl="6" w:tplc="6298D3F2">
      <w:numFmt w:val="bullet"/>
      <w:lvlText w:val="•"/>
      <w:lvlJc w:val="left"/>
      <w:pPr>
        <w:ind w:left="6079" w:hanging="293"/>
      </w:pPr>
      <w:rPr>
        <w:rFonts w:hint="default"/>
        <w:lang w:val="pt-PT" w:eastAsia="en-US" w:bidi="ar-SA"/>
      </w:rPr>
    </w:lvl>
    <w:lvl w:ilvl="7" w:tplc="75665F5A">
      <w:numFmt w:val="bullet"/>
      <w:lvlText w:val="•"/>
      <w:lvlJc w:val="left"/>
      <w:pPr>
        <w:ind w:left="7026" w:hanging="293"/>
      </w:pPr>
      <w:rPr>
        <w:rFonts w:hint="default"/>
        <w:lang w:val="pt-PT" w:eastAsia="en-US" w:bidi="ar-SA"/>
      </w:rPr>
    </w:lvl>
    <w:lvl w:ilvl="8" w:tplc="789C7082">
      <w:numFmt w:val="bullet"/>
      <w:lvlText w:val="•"/>
      <w:lvlJc w:val="left"/>
      <w:pPr>
        <w:ind w:left="797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23D26C32"/>
    <w:multiLevelType w:val="multilevel"/>
    <w:tmpl w:val="F0ACAF7A"/>
    <w:lvl w:ilvl="0">
      <w:start w:val="1"/>
      <w:numFmt w:val="decimal"/>
      <w:lvlText w:val="%1."/>
      <w:lvlJc w:val="left"/>
      <w:pPr>
        <w:ind w:left="360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9" w:hanging="62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5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80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4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5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3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75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25ED2E0A"/>
    <w:multiLevelType w:val="hybridMultilevel"/>
    <w:tmpl w:val="00C83A4A"/>
    <w:lvl w:ilvl="0" w:tplc="7D7C891E">
      <w:start w:val="1"/>
      <w:numFmt w:val="lowerLetter"/>
      <w:lvlText w:val="%1)"/>
      <w:lvlJc w:val="left"/>
      <w:pPr>
        <w:ind w:left="39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AF629E8">
      <w:numFmt w:val="bullet"/>
      <w:lvlText w:val="•"/>
      <w:lvlJc w:val="left"/>
      <w:pPr>
        <w:ind w:left="1346" w:hanging="300"/>
      </w:pPr>
      <w:rPr>
        <w:rFonts w:hint="default"/>
        <w:lang w:val="pt-PT" w:eastAsia="en-US" w:bidi="ar-SA"/>
      </w:rPr>
    </w:lvl>
    <w:lvl w:ilvl="2" w:tplc="34588D80">
      <w:numFmt w:val="bullet"/>
      <w:lvlText w:val="•"/>
      <w:lvlJc w:val="left"/>
      <w:pPr>
        <w:ind w:left="2293" w:hanging="300"/>
      </w:pPr>
      <w:rPr>
        <w:rFonts w:hint="default"/>
        <w:lang w:val="pt-PT" w:eastAsia="en-US" w:bidi="ar-SA"/>
      </w:rPr>
    </w:lvl>
    <w:lvl w:ilvl="3" w:tplc="D8D036E4">
      <w:numFmt w:val="bullet"/>
      <w:lvlText w:val="•"/>
      <w:lvlJc w:val="left"/>
      <w:pPr>
        <w:ind w:left="3239" w:hanging="300"/>
      </w:pPr>
      <w:rPr>
        <w:rFonts w:hint="default"/>
        <w:lang w:val="pt-PT" w:eastAsia="en-US" w:bidi="ar-SA"/>
      </w:rPr>
    </w:lvl>
    <w:lvl w:ilvl="4" w:tplc="3E00ED5C">
      <w:numFmt w:val="bullet"/>
      <w:lvlText w:val="•"/>
      <w:lvlJc w:val="left"/>
      <w:pPr>
        <w:ind w:left="4186" w:hanging="300"/>
      </w:pPr>
      <w:rPr>
        <w:rFonts w:hint="default"/>
        <w:lang w:val="pt-PT" w:eastAsia="en-US" w:bidi="ar-SA"/>
      </w:rPr>
    </w:lvl>
    <w:lvl w:ilvl="5" w:tplc="A2308D86">
      <w:numFmt w:val="bullet"/>
      <w:lvlText w:val="•"/>
      <w:lvlJc w:val="left"/>
      <w:pPr>
        <w:ind w:left="5133" w:hanging="300"/>
      </w:pPr>
      <w:rPr>
        <w:rFonts w:hint="default"/>
        <w:lang w:val="pt-PT" w:eastAsia="en-US" w:bidi="ar-SA"/>
      </w:rPr>
    </w:lvl>
    <w:lvl w:ilvl="6" w:tplc="DB42FE92">
      <w:numFmt w:val="bullet"/>
      <w:lvlText w:val="•"/>
      <w:lvlJc w:val="left"/>
      <w:pPr>
        <w:ind w:left="6079" w:hanging="300"/>
      </w:pPr>
      <w:rPr>
        <w:rFonts w:hint="default"/>
        <w:lang w:val="pt-PT" w:eastAsia="en-US" w:bidi="ar-SA"/>
      </w:rPr>
    </w:lvl>
    <w:lvl w:ilvl="7" w:tplc="EAAEA0A4">
      <w:numFmt w:val="bullet"/>
      <w:lvlText w:val="•"/>
      <w:lvlJc w:val="left"/>
      <w:pPr>
        <w:ind w:left="7026" w:hanging="300"/>
      </w:pPr>
      <w:rPr>
        <w:rFonts w:hint="default"/>
        <w:lang w:val="pt-PT" w:eastAsia="en-US" w:bidi="ar-SA"/>
      </w:rPr>
    </w:lvl>
    <w:lvl w:ilvl="8" w:tplc="63621A6C">
      <w:numFmt w:val="bullet"/>
      <w:lvlText w:val="•"/>
      <w:lvlJc w:val="left"/>
      <w:pPr>
        <w:ind w:left="7973" w:hanging="300"/>
      </w:pPr>
      <w:rPr>
        <w:rFonts w:hint="default"/>
        <w:lang w:val="pt-PT" w:eastAsia="en-US" w:bidi="ar-SA"/>
      </w:rPr>
    </w:lvl>
  </w:abstractNum>
  <w:abstractNum w:abstractNumId="5" w15:restartNumberingAfterBreak="0">
    <w:nsid w:val="26610AF4"/>
    <w:multiLevelType w:val="hybridMultilevel"/>
    <w:tmpl w:val="A5EE2CF0"/>
    <w:lvl w:ilvl="0" w:tplc="69A075C6">
      <w:start w:val="1"/>
      <w:numFmt w:val="lowerLetter"/>
      <w:lvlText w:val="%1)"/>
      <w:lvlJc w:val="left"/>
      <w:pPr>
        <w:ind w:left="653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10E8090">
      <w:numFmt w:val="bullet"/>
      <w:lvlText w:val="•"/>
      <w:lvlJc w:val="left"/>
      <w:pPr>
        <w:ind w:left="1580" w:hanging="257"/>
      </w:pPr>
      <w:rPr>
        <w:rFonts w:hint="default"/>
        <w:lang w:val="pt-PT" w:eastAsia="en-US" w:bidi="ar-SA"/>
      </w:rPr>
    </w:lvl>
    <w:lvl w:ilvl="2" w:tplc="8488F67A">
      <w:numFmt w:val="bullet"/>
      <w:lvlText w:val="•"/>
      <w:lvlJc w:val="left"/>
      <w:pPr>
        <w:ind w:left="2501" w:hanging="257"/>
      </w:pPr>
      <w:rPr>
        <w:rFonts w:hint="default"/>
        <w:lang w:val="pt-PT" w:eastAsia="en-US" w:bidi="ar-SA"/>
      </w:rPr>
    </w:lvl>
    <w:lvl w:ilvl="3" w:tplc="34D2E2A8">
      <w:numFmt w:val="bullet"/>
      <w:lvlText w:val="•"/>
      <w:lvlJc w:val="left"/>
      <w:pPr>
        <w:ind w:left="3421" w:hanging="257"/>
      </w:pPr>
      <w:rPr>
        <w:rFonts w:hint="default"/>
        <w:lang w:val="pt-PT" w:eastAsia="en-US" w:bidi="ar-SA"/>
      </w:rPr>
    </w:lvl>
    <w:lvl w:ilvl="4" w:tplc="F3AA6F56">
      <w:numFmt w:val="bullet"/>
      <w:lvlText w:val="•"/>
      <w:lvlJc w:val="left"/>
      <w:pPr>
        <w:ind w:left="4342" w:hanging="257"/>
      </w:pPr>
      <w:rPr>
        <w:rFonts w:hint="default"/>
        <w:lang w:val="pt-PT" w:eastAsia="en-US" w:bidi="ar-SA"/>
      </w:rPr>
    </w:lvl>
    <w:lvl w:ilvl="5" w:tplc="CA7EC08E">
      <w:numFmt w:val="bullet"/>
      <w:lvlText w:val="•"/>
      <w:lvlJc w:val="left"/>
      <w:pPr>
        <w:ind w:left="5263" w:hanging="257"/>
      </w:pPr>
      <w:rPr>
        <w:rFonts w:hint="default"/>
        <w:lang w:val="pt-PT" w:eastAsia="en-US" w:bidi="ar-SA"/>
      </w:rPr>
    </w:lvl>
    <w:lvl w:ilvl="6" w:tplc="B4D84394">
      <w:numFmt w:val="bullet"/>
      <w:lvlText w:val="•"/>
      <w:lvlJc w:val="left"/>
      <w:pPr>
        <w:ind w:left="6183" w:hanging="257"/>
      </w:pPr>
      <w:rPr>
        <w:rFonts w:hint="default"/>
        <w:lang w:val="pt-PT" w:eastAsia="en-US" w:bidi="ar-SA"/>
      </w:rPr>
    </w:lvl>
    <w:lvl w:ilvl="7" w:tplc="D17C3A68">
      <w:numFmt w:val="bullet"/>
      <w:lvlText w:val="•"/>
      <w:lvlJc w:val="left"/>
      <w:pPr>
        <w:ind w:left="7104" w:hanging="257"/>
      </w:pPr>
      <w:rPr>
        <w:rFonts w:hint="default"/>
        <w:lang w:val="pt-PT" w:eastAsia="en-US" w:bidi="ar-SA"/>
      </w:rPr>
    </w:lvl>
    <w:lvl w:ilvl="8" w:tplc="24EE4A74">
      <w:numFmt w:val="bullet"/>
      <w:lvlText w:val="•"/>
      <w:lvlJc w:val="left"/>
      <w:pPr>
        <w:ind w:left="8025" w:hanging="257"/>
      </w:pPr>
      <w:rPr>
        <w:rFonts w:hint="default"/>
        <w:lang w:val="pt-PT" w:eastAsia="en-US" w:bidi="ar-SA"/>
      </w:rPr>
    </w:lvl>
  </w:abstractNum>
  <w:abstractNum w:abstractNumId="6" w15:restartNumberingAfterBreak="0">
    <w:nsid w:val="307B10D4"/>
    <w:multiLevelType w:val="hybridMultilevel"/>
    <w:tmpl w:val="97DAF7C0"/>
    <w:lvl w:ilvl="0" w:tplc="31BC446E">
      <w:start w:val="1"/>
      <w:numFmt w:val="lowerLetter"/>
      <w:lvlText w:val="%1)"/>
      <w:lvlJc w:val="left"/>
      <w:pPr>
        <w:ind w:left="65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6127384">
      <w:numFmt w:val="bullet"/>
      <w:lvlText w:val="•"/>
      <w:lvlJc w:val="left"/>
      <w:pPr>
        <w:ind w:left="1580" w:hanging="260"/>
      </w:pPr>
      <w:rPr>
        <w:rFonts w:hint="default"/>
        <w:lang w:val="pt-PT" w:eastAsia="en-US" w:bidi="ar-SA"/>
      </w:rPr>
    </w:lvl>
    <w:lvl w:ilvl="2" w:tplc="019277AA">
      <w:numFmt w:val="bullet"/>
      <w:lvlText w:val="•"/>
      <w:lvlJc w:val="left"/>
      <w:pPr>
        <w:ind w:left="2501" w:hanging="260"/>
      </w:pPr>
      <w:rPr>
        <w:rFonts w:hint="default"/>
        <w:lang w:val="pt-PT" w:eastAsia="en-US" w:bidi="ar-SA"/>
      </w:rPr>
    </w:lvl>
    <w:lvl w:ilvl="3" w:tplc="5256FF0C">
      <w:numFmt w:val="bullet"/>
      <w:lvlText w:val="•"/>
      <w:lvlJc w:val="left"/>
      <w:pPr>
        <w:ind w:left="3421" w:hanging="260"/>
      </w:pPr>
      <w:rPr>
        <w:rFonts w:hint="default"/>
        <w:lang w:val="pt-PT" w:eastAsia="en-US" w:bidi="ar-SA"/>
      </w:rPr>
    </w:lvl>
    <w:lvl w:ilvl="4" w:tplc="0D22562E">
      <w:numFmt w:val="bullet"/>
      <w:lvlText w:val="•"/>
      <w:lvlJc w:val="left"/>
      <w:pPr>
        <w:ind w:left="4342" w:hanging="260"/>
      </w:pPr>
      <w:rPr>
        <w:rFonts w:hint="default"/>
        <w:lang w:val="pt-PT" w:eastAsia="en-US" w:bidi="ar-SA"/>
      </w:rPr>
    </w:lvl>
    <w:lvl w:ilvl="5" w:tplc="AFD2B85A">
      <w:numFmt w:val="bullet"/>
      <w:lvlText w:val="•"/>
      <w:lvlJc w:val="left"/>
      <w:pPr>
        <w:ind w:left="5263" w:hanging="260"/>
      </w:pPr>
      <w:rPr>
        <w:rFonts w:hint="default"/>
        <w:lang w:val="pt-PT" w:eastAsia="en-US" w:bidi="ar-SA"/>
      </w:rPr>
    </w:lvl>
    <w:lvl w:ilvl="6" w:tplc="CFFC6BFE">
      <w:numFmt w:val="bullet"/>
      <w:lvlText w:val="•"/>
      <w:lvlJc w:val="left"/>
      <w:pPr>
        <w:ind w:left="6183" w:hanging="260"/>
      </w:pPr>
      <w:rPr>
        <w:rFonts w:hint="default"/>
        <w:lang w:val="pt-PT" w:eastAsia="en-US" w:bidi="ar-SA"/>
      </w:rPr>
    </w:lvl>
    <w:lvl w:ilvl="7" w:tplc="6A4A174A">
      <w:numFmt w:val="bullet"/>
      <w:lvlText w:val="•"/>
      <w:lvlJc w:val="left"/>
      <w:pPr>
        <w:ind w:left="7104" w:hanging="260"/>
      </w:pPr>
      <w:rPr>
        <w:rFonts w:hint="default"/>
        <w:lang w:val="pt-PT" w:eastAsia="en-US" w:bidi="ar-SA"/>
      </w:rPr>
    </w:lvl>
    <w:lvl w:ilvl="8" w:tplc="E9B2D828">
      <w:numFmt w:val="bullet"/>
      <w:lvlText w:val="•"/>
      <w:lvlJc w:val="left"/>
      <w:pPr>
        <w:ind w:left="8025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30BD72D9"/>
    <w:multiLevelType w:val="hybridMultilevel"/>
    <w:tmpl w:val="59F0E5E8"/>
    <w:lvl w:ilvl="0" w:tplc="89EA37D6">
      <w:start w:val="1"/>
      <w:numFmt w:val="lowerLetter"/>
      <w:lvlText w:val="%1)"/>
      <w:lvlJc w:val="left"/>
      <w:pPr>
        <w:ind w:left="396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8E848E">
      <w:numFmt w:val="bullet"/>
      <w:lvlText w:val="•"/>
      <w:lvlJc w:val="left"/>
      <w:pPr>
        <w:ind w:left="1346" w:hanging="276"/>
      </w:pPr>
      <w:rPr>
        <w:rFonts w:hint="default"/>
        <w:lang w:val="pt-PT" w:eastAsia="en-US" w:bidi="ar-SA"/>
      </w:rPr>
    </w:lvl>
    <w:lvl w:ilvl="2" w:tplc="E558F506">
      <w:numFmt w:val="bullet"/>
      <w:lvlText w:val="•"/>
      <w:lvlJc w:val="left"/>
      <w:pPr>
        <w:ind w:left="2293" w:hanging="276"/>
      </w:pPr>
      <w:rPr>
        <w:rFonts w:hint="default"/>
        <w:lang w:val="pt-PT" w:eastAsia="en-US" w:bidi="ar-SA"/>
      </w:rPr>
    </w:lvl>
    <w:lvl w:ilvl="3" w:tplc="7C60FD84">
      <w:numFmt w:val="bullet"/>
      <w:lvlText w:val="•"/>
      <w:lvlJc w:val="left"/>
      <w:pPr>
        <w:ind w:left="3239" w:hanging="276"/>
      </w:pPr>
      <w:rPr>
        <w:rFonts w:hint="default"/>
        <w:lang w:val="pt-PT" w:eastAsia="en-US" w:bidi="ar-SA"/>
      </w:rPr>
    </w:lvl>
    <w:lvl w:ilvl="4" w:tplc="71A0A03C">
      <w:numFmt w:val="bullet"/>
      <w:lvlText w:val="•"/>
      <w:lvlJc w:val="left"/>
      <w:pPr>
        <w:ind w:left="4186" w:hanging="276"/>
      </w:pPr>
      <w:rPr>
        <w:rFonts w:hint="default"/>
        <w:lang w:val="pt-PT" w:eastAsia="en-US" w:bidi="ar-SA"/>
      </w:rPr>
    </w:lvl>
    <w:lvl w:ilvl="5" w:tplc="C970717E">
      <w:numFmt w:val="bullet"/>
      <w:lvlText w:val="•"/>
      <w:lvlJc w:val="left"/>
      <w:pPr>
        <w:ind w:left="5133" w:hanging="276"/>
      </w:pPr>
      <w:rPr>
        <w:rFonts w:hint="default"/>
        <w:lang w:val="pt-PT" w:eastAsia="en-US" w:bidi="ar-SA"/>
      </w:rPr>
    </w:lvl>
    <w:lvl w:ilvl="6" w:tplc="7EAABC2E">
      <w:numFmt w:val="bullet"/>
      <w:lvlText w:val="•"/>
      <w:lvlJc w:val="left"/>
      <w:pPr>
        <w:ind w:left="6079" w:hanging="276"/>
      </w:pPr>
      <w:rPr>
        <w:rFonts w:hint="default"/>
        <w:lang w:val="pt-PT" w:eastAsia="en-US" w:bidi="ar-SA"/>
      </w:rPr>
    </w:lvl>
    <w:lvl w:ilvl="7" w:tplc="DD14060A">
      <w:numFmt w:val="bullet"/>
      <w:lvlText w:val="•"/>
      <w:lvlJc w:val="left"/>
      <w:pPr>
        <w:ind w:left="7026" w:hanging="276"/>
      </w:pPr>
      <w:rPr>
        <w:rFonts w:hint="default"/>
        <w:lang w:val="pt-PT" w:eastAsia="en-US" w:bidi="ar-SA"/>
      </w:rPr>
    </w:lvl>
    <w:lvl w:ilvl="8" w:tplc="0F5ED230">
      <w:numFmt w:val="bullet"/>
      <w:lvlText w:val="•"/>
      <w:lvlJc w:val="left"/>
      <w:pPr>
        <w:ind w:left="7973" w:hanging="276"/>
      </w:pPr>
      <w:rPr>
        <w:rFonts w:hint="default"/>
        <w:lang w:val="pt-PT" w:eastAsia="en-US" w:bidi="ar-SA"/>
      </w:rPr>
    </w:lvl>
  </w:abstractNum>
  <w:num w:numId="1" w16cid:durableId="1608804761">
    <w:abstractNumId w:val="2"/>
  </w:num>
  <w:num w:numId="2" w16cid:durableId="361441206">
    <w:abstractNumId w:val="4"/>
  </w:num>
  <w:num w:numId="3" w16cid:durableId="47579777">
    <w:abstractNumId w:val="1"/>
  </w:num>
  <w:num w:numId="4" w16cid:durableId="1566993985">
    <w:abstractNumId w:val="0"/>
  </w:num>
  <w:num w:numId="5" w16cid:durableId="421269162">
    <w:abstractNumId w:val="5"/>
  </w:num>
  <w:num w:numId="6" w16cid:durableId="802043343">
    <w:abstractNumId w:val="7"/>
  </w:num>
  <w:num w:numId="7" w16cid:durableId="1047681701">
    <w:abstractNumId w:val="6"/>
  </w:num>
  <w:num w:numId="8" w16cid:durableId="77771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57"/>
    <w:rsid w:val="000E3F7D"/>
    <w:rsid w:val="00110A68"/>
    <w:rsid w:val="00181222"/>
    <w:rsid w:val="001B2DB4"/>
    <w:rsid w:val="004F062E"/>
    <w:rsid w:val="00584C99"/>
    <w:rsid w:val="00617318"/>
    <w:rsid w:val="006D5D22"/>
    <w:rsid w:val="006E6757"/>
    <w:rsid w:val="007115B4"/>
    <w:rsid w:val="00743A7E"/>
    <w:rsid w:val="0075062D"/>
    <w:rsid w:val="00753D46"/>
    <w:rsid w:val="007605D1"/>
    <w:rsid w:val="00773543"/>
    <w:rsid w:val="00922C6F"/>
    <w:rsid w:val="0095455B"/>
    <w:rsid w:val="00987584"/>
    <w:rsid w:val="009D048B"/>
    <w:rsid w:val="00A25EA1"/>
    <w:rsid w:val="00AA2772"/>
    <w:rsid w:val="00B54BC6"/>
    <w:rsid w:val="00B94451"/>
    <w:rsid w:val="00BE207D"/>
    <w:rsid w:val="00C11012"/>
    <w:rsid w:val="00CB6B57"/>
    <w:rsid w:val="00D52C99"/>
    <w:rsid w:val="00D63873"/>
    <w:rsid w:val="00D664EF"/>
    <w:rsid w:val="00DD2A88"/>
    <w:rsid w:val="00E11567"/>
    <w:rsid w:val="00E3553F"/>
    <w:rsid w:val="00E47BC7"/>
    <w:rsid w:val="00E506F5"/>
    <w:rsid w:val="00EB59D3"/>
    <w:rsid w:val="00EF7B12"/>
    <w:rsid w:val="00F33ACF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0831"/>
  <w15:docId w15:val="{F40D5F53-FA25-494D-9110-C4D46D0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1" w:hanging="36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  <w:jc w:val="both"/>
    </w:p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tcc@caumt.gov.br" TargetMode="External"/><Relationship Id="rId13" Type="http://schemas.openxmlformats.org/officeDocument/2006/relationships/hyperlink" Target="mailto:concursotcc@caumt.gov.br" TargetMode="External"/><Relationship Id="rId18" Type="http://schemas.openxmlformats.org/officeDocument/2006/relationships/hyperlink" Target="mailto:concursotcc@caumt.gov.b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ncursotcc@caumt.gov.br" TargetMode="External"/><Relationship Id="rId12" Type="http://schemas.openxmlformats.org/officeDocument/2006/relationships/hyperlink" Target="https://www.caumt.gov.br/" TargetMode="External"/><Relationship Id="rId17" Type="http://schemas.openxmlformats.org/officeDocument/2006/relationships/hyperlink" Target="mailto:concursotcc@caumt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cursotcc@caumt.gov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cursotcc@caumt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cursotcc@caumt.gov.br" TargetMode="External"/><Relationship Id="rId10" Type="http://schemas.openxmlformats.org/officeDocument/2006/relationships/hyperlink" Target="mailto:concursotcc@caumt.gov.br" TargetMode="External"/><Relationship Id="rId19" Type="http://schemas.openxmlformats.org/officeDocument/2006/relationships/hyperlink" Target="mailto:concursotcc@caumt.gov.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oncursotcc@cau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4448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- CAU/MT</dc:creator>
  <cp:lastModifiedBy>Thatielle Badini</cp:lastModifiedBy>
  <cp:revision>2</cp:revision>
  <cp:lastPrinted>2024-07-29T21:05:00Z</cp:lastPrinted>
  <dcterms:created xsi:type="dcterms:W3CDTF">2024-07-30T18:23:00Z</dcterms:created>
  <dcterms:modified xsi:type="dcterms:W3CDTF">2024-07-30T18:23:00Z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